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67" w:rsidRPr="003472FB" w:rsidRDefault="00277F76" w:rsidP="004E7220">
      <w:pPr>
        <w:jc w:val="center"/>
        <w:rPr>
          <w:b/>
          <w:snapToGrid w:val="0"/>
          <w:color w:val="000000"/>
        </w:rPr>
      </w:pPr>
      <w:r w:rsidRPr="003472FB">
        <w:rPr>
          <w:b/>
          <w:snapToGrid w:val="0"/>
          <w:color w:val="000000"/>
        </w:rPr>
        <w:t>AUTÓGRAF</w:t>
      </w:r>
      <w:r w:rsidR="005641E0" w:rsidRPr="003472FB">
        <w:rPr>
          <w:b/>
          <w:snapToGrid w:val="0"/>
          <w:color w:val="000000"/>
        </w:rPr>
        <w:t>O</w:t>
      </w:r>
    </w:p>
    <w:p w:rsidR="00550D3C" w:rsidRPr="003472FB" w:rsidRDefault="00550D3C" w:rsidP="00550D3C">
      <w:pPr>
        <w:jc w:val="center"/>
        <w:rPr>
          <w:b/>
          <w:snapToGrid w:val="0"/>
          <w:color w:val="000000"/>
        </w:rPr>
      </w:pPr>
      <w:r w:rsidRPr="003472FB">
        <w:rPr>
          <w:b/>
          <w:snapToGrid w:val="0"/>
          <w:color w:val="000000"/>
        </w:rPr>
        <w:t>PROJETO DE LEI nº</w:t>
      </w:r>
      <w:r w:rsidR="008920AC" w:rsidRPr="003472FB">
        <w:rPr>
          <w:b/>
          <w:snapToGrid w:val="0"/>
          <w:color w:val="000000"/>
        </w:rPr>
        <w:t xml:space="preserve"> </w:t>
      </w:r>
      <w:r w:rsidR="00313500" w:rsidRPr="003472FB">
        <w:rPr>
          <w:b/>
          <w:snapToGrid w:val="0"/>
          <w:color w:val="000000"/>
        </w:rPr>
        <w:t>65</w:t>
      </w:r>
      <w:r w:rsidR="00E07D81" w:rsidRPr="003472FB">
        <w:rPr>
          <w:b/>
          <w:snapToGrid w:val="0"/>
          <w:color w:val="000000"/>
        </w:rPr>
        <w:t>/</w:t>
      </w:r>
      <w:r w:rsidRPr="003472FB">
        <w:rPr>
          <w:b/>
          <w:snapToGrid w:val="0"/>
          <w:color w:val="000000"/>
        </w:rPr>
        <w:t>2021</w:t>
      </w:r>
    </w:p>
    <w:p w:rsidR="004B4991" w:rsidRPr="003472FB" w:rsidRDefault="004B4991" w:rsidP="004B4991">
      <w:pPr>
        <w:ind w:left="4536"/>
        <w:jc w:val="both"/>
      </w:pPr>
    </w:p>
    <w:p w:rsidR="003017D4" w:rsidRPr="003472FB" w:rsidRDefault="003017D4" w:rsidP="00501D38">
      <w:pPr>
        <w:ind w:left="4820"/>
        <w:jc w:val="both"/>
      </w:pPr>
    </w:p>
    <w:p w:rsidR="00313500" w:rsidRPr="003472FB" w:rsidRDefault="00313500" w:rsidP="00313500">
      <w:pPr>
        <w:ind w:left="4536"/>
        <w:jc w:val="both"/>
      </w:pPr>
      <w:r w:rsidRPr="003472FB">
        <w:t>Institui o Natal Luz Coité no âmbito do Município de Conceição do Coité/BA e dá outras providências.</w:t>
      </w:r>
    </w:p>
    <w:p w:rsidR="00501D38" w:rsidRPr="003472FB" w:rsidRDefault="00501D38" w:rsidP="00501D38">
      <w:pPr>
        <w:ind w:left="4820"/>
        <w:jc w:val="both"/>
      </w:pPr>
      <w:r w:rsidRPr="003472FB">
        <w:t>.</w:t>
      </w:r>
    </w:p>
    <w:p w:rsidR="000031C4" w:rsidRPr="003472FB" w:rsidRDefault="000031C4" w:rsidP="000031C4">
      <w:pPr>
        <w:ind w:left="4536"/>
        <w:jc w:val="both"/>
        <w:rPr>
          <w:b/>
          <w:snapToGrid w:val="0"/>
          <w:color w:val="000000"/>
        </w:rPr>
      </w:pPr>
    </w:p>
    <w:p w:rsidR="004B4991" w:rsidRPr="003472FB" w:rsidRDefault="004B4991" w:rsidP="00550D3C">
      <w:pPr>
        <w:ind w:firstLine="1134"/>
        <w:jc w:val="both"/>
        <w:rPr>
          <w:b/>
          <w:snapToGrid w:val="0"/>
          <w:color w:val="000000"/>
        </w:rPr>
      </w:pPr>
    </w:p>
    <w:p w:rsidR="00550D3C" w:rsidRPr="003472FB" w:rsidRDefault="00550D3C" w:rsidP="00550D3C">
      <w:pPr>
        <w:spacing w:line="360" w:lineRule="auto"/>
        <w:ind w:firstLine="1134"/>
        <w:jc w:val="both"/>
        <w:rPr>
          <w:b/>
          <w:snapToGrid w:val="0"/>
          <w:color w:val="000000"/>
        </w:rPr>
      </w:pPr>
      <w:r w:rsidRPr="003472FB">
        <w:rPr>
          <w:b/>
          <w:snapToGrid w:val="0"/>
          <w:color w:val="000000"/>
        </w:rPr>
        <w:t>OPREFEITO MUNICIPAL DE CONCEIÇÃO DO COITÉ</w:t>
      </w:r>
      <w:r w:rsidRPr="003472FB">
        <w:rPr>
          <w:snapToGrid w:val="0"/>
          <w:color w:val="000000"/>
        </w:rPr>
        <w:t xml:space="preserve">, </w:t>
      </w:r>
      <w:r w:rsidRPr="003472FB">
        <w:rPr>
          <w:b/>
          <w:snapToGrid w:val="0"/>
          <w:color w:val="000000"/>
        </w:rPr>
        <w:t>ESTADO DA BAHIA</w:t>
      </w:r>
      <w:r w:rsidR="00967DB1" w:rsidRPr="003472FB">
        <w:rPr>
          <w:b/>
          <w:snapToGrid w:val="0"/>
          <w:color w:val="000000"/>
        </w:rPr>
        <w:t>.</w:t>
      </w:r>
    </w:p>
    <w:p w:rsidR="00550D3C" w:rsidRPr="003472FB" w:rsidRDefault="00550D3C" w:rsidP="00550D3C">
      <w:pPr>
        <w:spacing w:line="360" w:lineRule="auto"/>
        <w:ind w:firstLine="1134"/>
        <w:jc w:val="both"/>
        <w:rPr>
          <w:snapToGrid w:val="0"/>
          <w:color w:val="000000"/>
        </w:rPr>
      </w:pPr>
      <w:r w:rsidRPr="003472FB">
        <w:rPr>
          <w:snapToGrid w:val="0"/>
          <w:color w:val="000000"/>
        </w:rPr>
        <w:t xml:space="preserve">Faço saber que a Câmara Municipal </w:t>
      </w:r>
      <w:r w:rsidR="00313500" w:rsidRPr="003472FB">
        <w:rPr>
          <w:snapToGrid w:val="0"/>
          <w:color w:val="000000"/>
        </w:rPr>
        <w:t xml:space="preserve">aprovou </w:t>
      </w:r>
      <w:r w:rsidRPr="003472FB">
        <w:rPr>
          <w:snapToGrid w:val="0"/>
          <w:color w:val="000000"/>
        </w:rPr>
        <w:t xml:space="preserve">e eu sanciono e promulgo a seguinte </w:t>
      </w:r>
    </w:p>
    <w:p w:rsidR="00E47C0F" w:rsidRPr="003472FB" w:rsidRDefault="00E47C0F" w:rsidP="00E47C0F">
      <w:pPr>
        <w:spacing w:line="360" w:lineRule="auto"/>
        <w:ind w:firstLine="1134"/>
        <w:jc w:val="both"/>
        <w:rPr>
          <w:snapToGrid w:val="0"/>
          <w:color w:val="000000"/>
        </w:rPr>
      </w:pPr>
      <w:r w:rsidRPr="003472FB">
        <w:rPr>
          <w:b/>
          <w:snapToGrid w:val="0"/>
          <w:color w:val="000000"/>
        </w:rPr>
        <w:t>LEI</w:t>
      </w:r>
      <w:r w:rsidRPr="003472FB">
        <w:rPr>
          <w:snapToGrid w:val="0"/>
          <w:color w:val="000000"/>
        </w:rPr>
        <w:t xml:space="preserve">: </w:t>
      </w:r>
    </w:p>
    <w:p w:rsidR="00237BE8" w:rsidRPr="003472FB" w:rsidRDefault="00237BE8" w:rsidP="00E47C0F">
      <w:pPr>
        <w:spacing w:line="360" w:lineRule="auto"/>
        <w:ind w:firstLine="1134"/>
        <w:jc w:val="both"/>
        <w:rPr>
          <w:snapToGrid w:val="0"/>
          <w:color w:val="000000"/>
        </w:rPr>
      </w:pPr>
    </w:p>
    <w:p w:rsidR="00313500" w:rsidRPr="003472FB" w:rsidRDefault="00313500" w:rsidP="003472FB">
      <w:pPr>
        <w:spacing w:line="360" w:lineRule="auto"/>
        <w:ind w:firstLine="1134"/>
        <w:jc w:val="both"/>
      </w:pPr>
      <w:r w:rsidRPr="003472FB">
        <w:t xml:space="preserve">Art. 1º Fica instituído, no âmbito do Município de Conceição do Coité/BA, o Natal Luz Coité, na forma desta Lei. </w:t>
      </w:r>
    </w:p>
    <w:p w:rsidR="00313500" w:rsidRPr="003472FB" w:rsidRDefault="00313500" w:rsidP="003472FB">
      <w:pPr>
        <w:spacing w:line="360" w:lineRule="auto"/>
        <w:ind w:firstLine="1134"/>
        <w:jc w:val="both"/>
      </w:pPr>
      <w:r w:rsidRPr="003472FB">
        <w:t>Art. 2º O Natal Luz Coité é um evento de caráter cultural, que será realizado anualmente entre os meses de novembro a janeiro do ano subsequente, o qual poderá ser constituído das seguintes ações:</w:t>
      </w:r>
    </w:p>
    <w:p w:rsidR="00313500" w:rsidRPr="003472FB" w:rsidRDefault="00313500" w:rsidP="003472FB">
      <w:pPr>
        <w:spacing w:line="360" w:lineRule="auto"/>
        <w:ind w:firstLine="1134"/>
        <w:jc w:val="both"/>
      </w:pPr>
      <w:r w:rsidRPr="003472FB">
        <w:t xml:space="preserve">I – </w:t>
      </w:r>
      <w:proofErr w:type="gramStart"/>
      <w:r w:rsidRPr="003472FB">
        <w:t>decoração</w:t>
      </w:r>
      <w:proofErr w:type="gramEnd"/>
      <w:r w:rsidRPr="003472FB">
        <w:t xml:space="preserve"> de ruas e praças;</w:t>
      </w:r>
    </w:p>
    <w:p w:rsidR="00313500" w:rsidRPr="003472FB" w:rsidRDefault="00313500" w:rsidP="003472FB">
      <w:pPr>
        <w:spacing w:line="360" w:lineRule="auto"/>
        <w:ind w:firstLine="1134"/>
        <w:jc w:val="both"/>
      </w:pPr>
      <w:r w:rsidRPr="003472FB">
        <w:t xml:space="preserve">II – </w:t>
      </w:r>
      <w:proofErr w:type="gramStart"/>
      <w:r w:rsidRPr="003472FB">
        <w:t>realização</w:t>
      </w:r>
      <w:proofErr w:type="gramEnd"/>
      <w:r w:rsidRPr="003472FB">
        <w:t xml:space="preserve"> de desfiles;</w:t>
      </w:r>
    </w:p>
    <w:p w:rsidR="00313500" w:rsidRPr="003472FB" w:rsidRDefault="00313500" w:rsidP="003472FB">
      <w:pPr>
        <w:spacing w:line="360" w:lineRule="auto"/>
        <w:ind w:firstLine="1134"/>
        <w:jc w:val="both"/>
      </w:pPr>
      <w:r w:rsidRPr="003472FB">
        <w:t>III – realização de outros eventos culturais.</w:t>
      </w:r>
    </w:p>
    <w:p w:rsidR="00313500" w:rsidRPr="003472FB" w:rsidRDefault="00313500" w:rsidP="003472FB">
      <w:pPr>
        <w:spacing w:line="360" w:lineRule="auto"/>
        <w:ind w:firstLine="1134"/>
        <w:jc w:val="both"/>
      </w:pPr>
      <w:r w:rsidRPr="003472FB">
        <w:t>Parágrafo único. Para o planejamento e execução Natal Luz Coité a Prefeitura Municipal poderá celebrar parcerias com empresas públicas e privadas, bem como com entidades não governamentais.</w:t>
      </w:r>
    </w:p>
    <w:p w:rsidR="00313500" w:rsidRPr="003472FB" w:rsidRDefault="00313500" w:rsidP="003472FB">
      <w:pPr>
        <w:spacing w:line="360" w:lineRule="auto"/>
        <w:ind w:firstLine="1134"/>
        <w:jc w:val="both"/>
      </w:pPr>
      <w:r w:rsidRPr="003472FB">
        <w:t xml:space="preserve">Art. 3º O Natal Luz Coité tem como principais objetivos: </w:t>
      </w:r>
    </w:p>
    <w:p w:rsidR="00313500" w:rsidRPr="003472FB" w:rsidRDefault="00313500" w:rsidP="003472FB">
      <w:pPr>
        <w:spacing w:line="360" w:lineRule="auto"/>
        <w:ind w:firstLine="1134"/>
        <w:jc w:val="both"/>
      </w:pPr>
      <w:r w:rsidRPr="003472FB">
        <w:t xml:space="preserve">I – </w:t>
      </w:r>
      <w:proofErr w:type="gramStart"/>
      <w:r w:rsidRPr="003472FB">
        <w:t>promover</w:t>
      </w:r>
      <w:proofErr w:type="gramEnd"/>
      <w:r w:rsidRPr="003472FB">
        <w:t xml:space="preserve"> a cultura e a arte;</w:t>
      </w:r>
    </w:p>
    <w:p w:rsidR="00313500" w:rsidRPr="003472FB" w:rsidRDefault="00313500" w:rsidP="003472FB">
      <w:pPr>
        <w:spacing w:line="360" w:lineRule="auto"/>
        <w:ind w:firstLine="1134"/>
        <w:jc w:val="both"/>
      </w:pPr>
      <w:r w:rsidRPr="003472FB">
        <w:t xml:space="preserve">II – </w:t>
      </w:r>
      <w:proofErr w:type="gramStart"/>
      <w:r w:rsidRPr="003472FB">
        <w:t>fomentar</w:t>
      </w:r>
      <w:proofErr w:type="gramEnd"/>
      <w:r w:rsidRPr="003472FB">
        <w:t xml:space="preserve"> a economia do Município; </w:t>
      </w:r>
    </w:p>
    <w:p w:rsidR="00313500" w:rsidRPr="003472FB" w:rsidRDefault="00313500" w:rsidP="003472FB">
      <w:pPr>
        <w:spacing w:line="360" w:lineRule="auto"/>
        <w:ind w:firstLine="1134"/>
        <w:jc w:val="both"/>
      </w:pPr>
      <w:r w:rsidRPr="003472FB">
        <w:t xml:space="preserve">III – incentivar o turismo na cidade; </w:t>
      </w:r>
    </w:p>
    <w:p w:rsidR="00313500" w:rsidRPr="003472FB" w:rsidRDefault="00313500" w:rsidP="003472FB">
      <w:pPr>
        <w:spacing w:line="360" w:lineRule="auto"/>
        <w:ind w:firstLine="1134"/>
        <w:jc w:val="both"/>
      </w:pPr>
      <w:r w:rsidRPr="003472FB">
        <w:t xml:space="preserve">IV – </w:t>
      </w:r>
      <w:proofErr w:type="gramStart"/>
      <w:r w:rsidRPr="003472FB">
        <w:t>promover</w:t>
      </w:r>
      <w:proofErr w:type="gramEnd"/>
      <w:r w:rsidRPr="003472FB">
        <w:t xml:space="preserve"> a participação da população Coiteense em eventos. </w:t>
      </w:r>
    </w:p>
    <w:p w:rsidR="00313500" w:rsidRPr="003472FB" w:rsidRDefault="00313500" w:rsidP="003472FB">
      <w:pPr>
        <w:spacing w:line="360" w:lineRule="auto"/>
        <w:ind w:firstLine="1134"/>
        <w:jc w:val="both"/>
      </w:pPr>
    </w:p>
    <w:p w:rsidR="00313500" w:rsidRPr="003472FB" w:rsidRDefault="00313500" w:rsidP="003472FB">
      <w:pPr>
        <w:spacing w:line="360" w:lineRule="auto"/>
        <w:ind w:firstLine="1134"/>
        <w:jc w:val="both"/>
      </w:pPr>
    </w:p>
    <w:p w:rsidR="00313500" w:rsidRPr="003472FB" w:rsidRDefault="00313500" w:rsidP="003472FB">
      <w:pPr>
        <w:spacing w:line="360" w:lineRule="auto"/>
        <w:ind w:firstLine="1134"/>
        <w:jc w:val="both"/>
      </w:pPr>
      <w:bookmarkStart w:id="0" w:name="_GoBack"/>
      <w:bookmarkEnd w:id="0"/>
      <w:r w:rsidRPr="003472FB">
        <w:lastRenderedPageBreak/>
        <w:t>Art. 4º O Natal Luz Coité será realizado pela Secretaria Municipal de Educação, Esporte e Cultura e contará com o apoio operacional de todos órgãos da administração municipal.</w:t>
      </w:r>
    </w:p>
    <w:p w:rsidR="00313500" w:rsidRPr="003472FB" w:rsidRDefault="00313500" w:rsidP="003472FB">
      <w:pPr>
        <w:spacing w:line="360" w:lineRule="auto"/>
        <w:ind w:firstLine="1134"/>
        <w:jc w:val="both"/>
      </w:pPr>
      <w:r w:rsidRPr="003472FB">
        <w:t>Art. 5º Fica instituído o Concurso de Fachadas e Vitrines do Natal Luz Coité, com o objetivo de premiar pessoas físicas e jurídicas que participem voluntariamente do certame, que se disponham a decorar, com elementos natalinos, as fachadas de suas residências e empresas, bem como as vitrines.</w:t>
      </w:r>
    </w:p>
    <w:p w:rsidR="00313500" w:rsidRPr="003472FB" w:rsidRDefault="00313500" w:rsidP="003472FB">
      <w:pPr>
        <w:spacing w:line="360" w:lineRule="auto"/>
        <w:ind w:firstLine="1134"/>
        <w:jc w:val="both"/>
      </w:pPr>
      <w:r w:rsidRPr="003472FB">
        <w:t>§ 1º O Concurso de Fachadas e Vitrines do Natal Luz Coité terá as seguintes categorias:</w:t>
      </w:r>
    </w:p>
    <w:p w:rsidR="00313500" w:rsidRPr="003472FB" w:rsidRDefault="00313500" w:rsidP="003472FB">
      <w:pPr>
        <w:spacing w:line="360" w:lineRule="auto"/>
        <w:ind w:firstLine="1134"/>
        <w:jc w:val="both"/>
      </w:pPr>
      <w:r w:rsidRPr="003472FB">
        <w:t>I – Fachada Residencial;</w:t>
      </w:r>
    </w:p>
    <w:p w:rsidR="00313500" w:rsidRPr="003472FB" w:rsidRDefault="00313500" w:rsidP="003472FB">
      <w:pPr>
        <w:spacing w:line="360" w:lineRule="auto"/>
        <w:ind w:firstLine="1134"/>
        <w:jc w:val="both"/>
      </w:pPr>
      <w:r w:rsidRPr="003472FB">
        <w:t>II – Fachada Empresarial;</w:t>
      </w:r>
    </w:p>
    <w:p w:rsidR="00313500" w:rsidRPr="003472FB" w:rsidRDefault="00313500" w:rsidP="003472FB">
      <w:pPr>
        <w:spacing w:line="360" w:lineRule="auto"/>
        <w:ind w:firstLine="1134"/>
        <w:jc w:val="both"/>
      </w:pPr>
      <w:r w:rsidRPr="003472FB">
        <w:t>III – Vitrine.</w:t>
      </w:r>
    </w:p>
    <w:p w:rsidR="00313500" w:rsidRPr="003472FB" w:rsidRDefault="00313500" w:rsidP="003472FB">
      <w:pPr>
        <w:spacing w:line="360" w:lineRule="auto"/>
        <w:ind w:firstLine="1134"/>
        <w:jc w:val="both"/>
      </w:pPr>
      <w:r w:rsidRPr="003472FB">
        <w:t>§ 2º Para cada categoria serão premiadas as três melhores classificações mediante a concessão de crédito tributário nos valores de:</w:t>
      </w:r>
    </w:p>
    <w:p w:rsidR="00313500" w:rsidRPr="003472FB" w:rsidRDefault="00313500" w:rsidP="003472FB">
      <w:pPr>
        <w:spacing w:line="360" w:lineRule="auto"/>
        <w:ind w:firstLine="1134"/>
        <w:jc w:val="both"/>
      </w:pPr>
      <w:r w:rsidRPr="003472FB">
        <w:t>I – R$ 3.000,00 (três mil reais), para 1º lugar;</w:t>
      </w:r>
    </w:p>
    <w:p w:rsidR="00313500" w:rsidRPr="003472FB" w:rsidRDefault="00313500" w:rsidP="003472FB">
      <w:pPr>
        <w:spacing w:line="360" w:lineRule="auto"/>
        <w:ind w:firstLine="1134"/>
        <w:jc w:val="both"/>
      </w:pPr>
      <w:r w:rsidRPr="003472FB">
        <w:t>II – R$ 2.00000 (dois mil reais), para o 2º lugar;</w:t>
      </w:r>
    </w:p>
    <w:p w:rsidR="00313500" w:rsidRPr="003472FB" w:rsidRDefault="00313500" w:rsidP="003472FB">
      <w:pPr>
        <w:spacing w:line="360" w:lineRule="auto"/>
        <w:ind w:firstLine="1134"/>
        <w:jc w:val="both"/>
      </w:pPr>
      <w:r w:rsidRPr="003472FB">
        <w:t>III – R$ 1.000,00 (</w:t>
      </w:r>
      <w:proofErr w:type="gramStart"/>
      <w:r w:rsidRPr="003472FB">
        <w:t>um mil reais</w:t>
      </w:r>
      <w:proofErr w:type="gramEnd"/>
      <w:r w:rsidRPr="003472FB">
        <w:t>), para o 3º lugar;</w:t>
      </w:r>
    </w:p>
    <w:p w:rsidR="00313500" w:rsidRPr="003472FB" w:rsidRDefault="00313500" w:rsidP="003472FB">
      <w:pPr>
        <w:spacing w:line="360" w:lineRule="auto"/>
        <w:ind w:firstLine="1134"/>
        <w:jc w:val="both"/>
      </w:pPr>
      <w:r w:rsidRPr="003472FB">
        <w:t>§ 3º Os créditos tributários concedidos poderão ser compensados por débitos tributários junto a fazenda pública municipal pelo prazo de 03 (três) exercícios financeiros, vinculado ao mesmo CPF e CNPJ.</w:t>
      </w:r>
    </w:p>
    <w:p w:rsidR="00313500" w:rsidRPr="003472FB" w:rsidRDefault="00313500" w:rsidP="003472FB">
      <w:pPr>
        <w:spacing w:line="360" w:lineRule="auto"/>
        <w:ind w:firstLine="1134"/>
        <w:jc w:val="both"/>
      </w:pPr>
      <w:r w:rsidRPr="003472FB">
        <w:t>§ 4º A participação no Concurso de Fachadas e Vitrines do Natal Luz Coité dependerá de prévia inscrição até 20 de dezembro.</w:t>
      </w:r>
    </w:p>
    <w:p w:rsidR="00313500" w:rsidRPr="003472FB" w:rsidRDefault="00313500" w:rsidP="003472FB">
      <w:pPr>
        <w:spacing w:line="360" w:lineRule="auto"/>
        <w:ind w:firstLine="1134"/>
        <w:jc w:val="both"/>
      </w:pPr>
      <w:r w:rsidRPr="003472FB">
        <w:t>§ 5º O Concurso de Fachadas e Vitrines do Natal Luz Coité será regulamentado mediante Decreto do Poder Executivo que deverá tratar das inscrições, da Comissão de Julgamento, do período de julgamento, dos recursos, da entrega da premiação, além de demais critérios para a realização do certame.</w:t>
      </w:r>
    </w:p>
    <w:p w:rsidR="00313500" w:rsidRPr="003472FB" w:rsidRDefault="00313500" w:rsidP="003472FB">
      <w:pPr>
        <w:spacing w:line="360" w:lineRule="auto"/>
        <w:ind w:firstLine="1134"/>
        <w:jc w:val="both"/>
      </w:pPr>
      <w:r w:rsidRPr="003472FB">
        <w:t xml:space="preserve">Art. 6º As despesas da aplicação desta Lei correrão por conta dos recursos orçamentários próprios e realizadas com observância a legislação pertinente. </w:t>
      </w:r>
    </w:p>
    <w:p w:rsidR="00313500" w:rsidRPr="003472FB" w:rsidRDefault="00313500" w:rsidP="003472FB">
      <w:pPr>
        <w:spacing w:line="360" w:lineRule="auto"/>
        <w:ind w:firstLine="1134"/>
        <w:jc w:val="both"/>
      </w:pPr>
      <w:r w:rsidRPr="003472FB">
        <w:t>Art. 7º O Natal Luz Coité integra o Calendário de Eventos Municipais instituído pela Lei n. 234, de 31 de dezembro de 1999.</w:t>
      </w:r>
    </w:p>
    <w:p w:rsidR="00313500" w:rsidRPr="003472FB" w:rsidRDefault="00313500" w:rsidP="003472FB">
      <w:pPr>
        <w:spacing w:line="360" w:lineRule="auto"/>
        <w:ind w:firstLine="1134"/>
        <w:jc w:val="both"/>
      </w:pPr>
      <w:r w:rsidRPr="003472FB">
        <w:lastRenderedPageBreak/>
        <w:t xml:space="preserve">Art. 8º Esta Lei será regulamentada por Decreto do Poder Executivo. </w:t>
      </w:r>
    </w:p>
    <w:p w:rsidR="00313500" w:rsidRPr="003472FB" w:rsidRDefault="00313500" w:rsidP="003472FB">
      <w:pPr>
        <w:spacing w:line="360" w:lineRule="auto"/>
        <w:ind w:firstLine="1134"/>
        <w:jc w:val="both"/>
      </w:pPr>
      <w:r w:rsidRPr="003472FB">
        <w:t xml:space="preserve">Art. 9º Esta Lei entra em vigor na data de sua publicação. </w:t>
      </w:r>
    </w:p>
    <w:p w:rsidR="00094B42" w:rsidRPr="003472FB" w:rsidRDefault="00094B42" w:rsidP="00501D38">
      <w:pPr>
        <w:ind w:firstLine="1134"/>
        <w:jc w:val="center"/>
      </w:pPr>
    </w:p>
    <w:p w:rsidR="00501D38" w:rsidRPr="003472FB" w:rsidRDefault="00501D38" w:rsidP="00501D38">
      <w:pPr>
        <w:ind w:firstLine="1134"/>
        <w:jc w:val="center"/>
      </w:pPr>
      <w:r w:rsidRPr="003472FB">
        <w:t>Gabinete da Presidência da Câmara Municipal,</w:t>
      </w:r>
    </w:p>
    <w:p w:rsidR="00501D38" w:rsidRPr="003472FB" w:rsidRDefault="00696EFC" w:rsidP="00501D38">
      <w:pPr>
        <w:ind w:firstLine="1134"/>
        <w:jc w:val="center"/>
      </w:pPr>
      <w:r w:rsidRPr="003472FB">
        <w:t>Conceição do Coité,</w:t>
      </w:r>
      <w:r w:rsidR="008920AC" w:rsidRPr="003472FB">
        <w:t xml:space="preserve"> </w:t>
      </w:r>
      <w:r w:rsidR="003472FB" w:rsidRPr="003472FB">
        <w:t xml:space="preserve">24 </w:t>
      </w:r>
      <w:r w:rsidR="008920AC" w:rsidRPr="003472FB">
        <w:t>de novembro</w:t>
      </w:r>
      <w:r w:rsidR="00501D38" w:rsidRPr="003472FB">
        <w:t xml:space="preserve"> de 2021.</w:t>
      </w:r>
    </w:p>
    <w:p w:rsidR="00501D38" w:rsidRPr="003472FB" w:rsidRDefault="00501D38" w:rsidP="00501D38">
      <w:pPr>
        <w:ind w:firstLine="1134"/>
        <w:jc w:val="center"/>
      </w:pPr>
    </w:p>
    <w:p w:rsidR="00E07D81" w:rsidRPr="003472FB" w:rsidRDefault="00E07D81" w:rsidP="00501D38">
      <w:pPr>
        <w:ind w:firstLine="1134"/>
        <w:jc w:val="center"/>
      </w:pPr>
    </w:p>
    <w:p w:rsidR="00501D38" w:rsidRPr="003472FB" w:rsidRDefault="00501D38" w:rsidP="00501D38">
      <w:pPr>
        <w:ind w:firstLine="1134"/>
        <w:jc w:val="center"/>
      </w:pPr>
    </w:p>
    <w:p w:rsidR="00335D82" w:rsidRPr="003472FB" w:rsidRDefault="00335D82" w:rsidP="00501D38">
      <w:pPr>
        <w:ind w:firstLine="1134"/>
        <w:jc w:val="center"/>
      </w:pPr>
    </w:p>
    <w:p w:rsidR="00501D38" w:rsidRPr="003472FB" w:rsidRDefault="00501D38" w:rsidP="00501D38">
      <w:pPr>
        <w:ind w:firstLine="1134"/>
        <w:jc w:val="center"/>
      </w:pPr>
      <w:r w:rsidRPr="003472FB">
        <w:t>Adalberto Neres Pinto Gordiano                       Juçara Silveira Oliveira</w:t>
      </w:r>
    </w:p>
    <w:p w:rsidR="006F5AD0" w:rsidRPr="003472FB" w:rsidRDefault="00501D38" w:rsidP="00BE600F">
      <w:pPr>
        <w:ind w:firstLine="1134"/>
        <w:jc w:val="center"/>
      </w:pPr>
      <w:r w:rsidRPr="003472FB">
        <w:t>Presidente                                           Secretária</w:t>
      </w:r>
    </w:p>
    <w:sectPr w:rsidR="006F5AD0" w:rsidRPr="003472FB" w:rsidSect="00DF5211">
      <w:head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32E" w:rsidRDefault="00B1532E">
      <w:r>
        <w:separator/>
      </w:r>
    </w:p>
  </w:endnote>
  <w:endnote w:type="continuationSeparator" w:id="0">
    <w:p w:rsidR="00B1532E" w:rsidRDefault="00B1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32E" w:rsidRDefault="00B1532E">
      <w:r>
        <w:separator/>
      </w:r>
    </w:p>
  </w:footnote>
  <w:footnote w:type="continuationSeparator" w:id="0">
    <w:p w:rsidR="00B1532E" w:rsidRDefault="00B153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Borders>
        <w:bottom w:val="single" w:sz="4" w:space="0" w:color="auto"/>
      </w:tblBorders>
      <w:tblLayout w:type="fixed"/>
      <w:tblCellMar>
        <w:left w:w="70" w:type="dxa"/>
        <w:right w:w="70" w:type="dxa"/>
      </w:tblCellMar>
      <w:tblLook w:val="0000" w:firstRow="0" w:lastRow="0" w:firstColumn="0" w:lastColumn="0" w:noHBand="0" w:noVBand="0"/>
    </w:tblPr>
    <w:tblGrid>
      <w:gridCol w:w="1488"/>
      <w:gridCol w:w="7654"/>
    </w:tblGrid>
    <w:tr w:rsidR="00DF481F" w:rsidTr="00F6002E">
      <w:trPr>
        <w:trHeight w:val="1276"/>
      </w:trPr>
      <w:tc>
        <w:tcPr>
          <w:tcW w:w="1488" w:type="dxa"/>
        </w:tcPr>
        <w:p w:rsidR="00DF481F" w:rsidRDefault="00837C2E" w:rsidP="00F6002E">
          <w:r>
            <w:rPr>
              <w:noProof/>
            </w:rPr>
            <w:drawing>
              <wp:inline distT="0" distB="0" distL="0" distR="0">
                <wp:extent cx="574230" cy="780391"/>
                <wp:effectExtent l="0" t="0" r="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_coite_rainha.png"/>
                        <pic:cNvPicPr/>
                      </pic:nvPicPr>
                      <pic:blipFill>
                        <a:blip r:embed="rId1">
                          <a:extLst>
                            <a:ext uri="{28A0092B-C50C-407E-A947-70E740481C1C}">
                              <a14:useLocalDpi xmlns:a14="http://schemas.microsoft.com/office/drawing/2010/main" val="0"/>
                            </a:ext>
                          </a:extLst>
                        </a:blip>
                        <a:stretch>
                          <a:fillRect/>
                        </a:stretch>
                      </pic:blipFill>
                      <pic:spPr>
                        <a:xfrm>
                          <a:off x="0" y="0"/>
                          <a:ext cx="585434" cy="795618"/>
                        </a:xfrm>
                        <a:prstGeom prst="rect">
                          <a:avLst/>
                        </a:prstGeom>
                      </pic:spPr>
                    </pic:pic>
                  </a:graphicData>
                </a:graphic>
              </wp:inline>
            </w:drawing>
          </w:r>
        </w:p>
      </w:tc>
      <w:tc>
        <w:tcPr>
          <w:tcW w:w="7654" w:type="dxa"/>
          <w:tcBorders>
            <w:bottom w:val="single" w:sz="4" w:space="0" w:color="auto"/>
          </w:tcBorders>
        </w:tcPr>
        <w:p w:rsidR="00DF481F" w:rsidRDefault="00DF481F" w:rsidP="00277F76">
          <w:pPr>
            <w:pStyle w:val="Cabealho"/>
            <w:rPr>
              <w:rFonts w:ascii="Courier New" w:hAnsi="Courier New"/>
              <w:sz w:val="32"/>
            </w:rPr>
          </w:pPr>
          <w:r>
            <w:rPr>
              <w:rFonts w:ascii="Courier New" w:hAnsi="Courier New"/>
              <w:sz w:val="32"/>
            </w:rPr>
            <w:t>CONCEIÇÃO DO COITÉ – BA</w:t>
          </w:r>
        </w:p>
        <w:p w:rsidR="00DF481F" w:rsidRDefault="00DF481F" w:rsidP="00277F76">
          <w:pPr>
            <w:rPr>
              <w:rFonts w:ascii="Courier New" w:hAnsi="Courier New"/>
              <w:sz w:val="32"/>
            </w:rPr>
          </w:pPr>
          <w:r>
            <w:rPr>
              <w:rFonts w:ascii="Courier New" w:hAnsi="Courier New"/>
              <w:sz w:val="32"/>
            </w:rPr>
            <w:t>PODER LEGISLATIVO</w:t>
          </w:r>
        </w:p>
        <w:p w:rsidR="00DF481F" w:rsidRPr="000A30F7" w:rsidRDefault="00DF481F" w:rsidP="00277F76">
          <w:pPr>
            <w:pStyle w:val="Ttulo1"/>
          </w:pPr>
          <w:r>
            <w:t>Gabinete do Presidente</w:t>
          </w:r>
        </w:p>
      </w:tc>
    </w:tr>
  </w:tbl>
  <w:p w:rsidR="00DF481F" w:rsidRDefault="00DF481F" w:rsidP="00277F76">
    <w:pPr>
      <w:pStyle w:val="Cabealho"/>
    </w:pPr>
  </w:p>
  <w:p w:rsidR="00DF481F" w:rsidRPr="00277F76" w:rsidRDefault="00DF481F" w:rsidP="00277F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lowerLetter"/>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7" w15:restartNumberingAfterBreak="0">
    <w:nsid w:val="00000008"/>
    <w:multiLevelType w:val="singleLevel"/>
    <w:tmpl w:val="00000008"/>
    <w:name w:val="WW8Num8"/>
    <w:lvl w:ilvl="0">
      <w:start w:val="1"/>
      <w:numFmt w:val="upperRoman"/>
      <w:lvlText w:val="%1."/>
      <w:lvlJc w:val="right"/>
      <w:pPr>
        <w:tabs>
          <w:tab w:val="num" w:pos="0"/>
        </w:tabs>
        <w:ind w:left="1854"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1065" w:hanging="360"/>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1353" w:hanging="359"/>
      </w:pPr>
      <w:rPr>
        <w:position w:val="0"/>
        <w:sz w:val="24"/>
        <w:vertAlign w:val="baseline"/>
      </w:rPr>
    </w:lvl>
    <w:lvl w:ilvl="1">
      <w:start w:val="1"/>
      <w:numFmt w:val="lowerLetter"/>
      <w:lvlText w:val="%2."/>
      <w:lvlJc w:val="left"/>
      <w:pPr>
        <w:tabs>
          <w:tab w:val="num" w:pos="0"/>
        </w:tabs>
        <w:ind w:left="1785" w:hanging="360"/>
      </w:pPr>
      <w:rPr>
        <w:position w:val="0"/>
        <w:sz w:val="24"/>
        <w:vertAlign w:val="baseline"/>
      </w:rPr>
    </w:lvl>
    <w:lvl w:ilvl="2">
      <w:start w:val="1"/>
      <w:numFmt w:val="lowerRoman"/>
      <w:lvlText w:val="%3."/>
      <w:lvlJc w:val="right"/>
      <w:pPr>
        <w:tabs>
          <w:tab w:val="num" w:pos="0"/>
        </w:tabs>
        <w:ind w:left="2505" w:hanging="180"/>
      </w:pPr>
      <w:rPr>
        <w:position w:val="0"/>
        <w:sz w:val="24"/>
        <w:vertAlign w:val="baseline"/>
      </w:rPr>
    </w:lvl>
    <w:lvl w:ilvl="3">
      <w:start w:val="1"/>
      <w:numFmt w:val="decimal"/>
      <w:lvlText w:val="%4."/>
      <w:lvlJc w:val="left"/>
      <w:pPr>
        <w:tabs>
          <w:tab w:val="num" w:pos="0"/>
        </w:tabs>
        <w:ind w:left="3225" w:hanging="360"/>
      </w:pPr>
      <w:rPr>
        <w:position w:val="0"/>
        <w:sz w:val="24"/>
        <w:vertAlign w:val="baseline"/>
      </w:rPr>
    </w:lvl>
    <w:lvl w:ilvl="4">
      <w:start w:val="1"/>
      <w:numFmt w:val="lowerLetter"/>
      <w:lvlText w:val="%5."/>
      <w:lvlJc w:val="left"/>
      <w:pPr>
        <w:tabs>
          <w:tab w:val="num" w:pos="0"/>
        </w:tabs>
        <w:ind w:left="3945" w:hanging="360"/>
      </w:pPr>
      <w:rPr>
        <w:position w:val="0"/>
        <w:sz w:val="24"/>
        <w:vertAlign w:val="baseline"/>
      </w:rPr>
    </w:lvl>
    <w:lvl w:ilvl="5">
      <w:start w:val="1"/>
      <w:numFmt w:val="lowerRoman"/>
      <w:lvlText w:val="%6."/>
      <w:lvlJc w:val="right"/>
      <w:pPr>
        <w:tabs>
          <w:tab w:val="num" w:pos="0"/>
        </w:tabs>
        <w:ind w:left="4665" w:hanging="180"/>
      </w:pPr>
      <w:rPr>
        <w:position w:val="0"/>
        <w:sz w:val="24"/>
        <w:vertAlign w:val="baseline"/>
      </w:rPr>
    </w:lvl>
    <w:lvl w:ilvl="6">
      <w:start w:val="1"/>
      <w:numFmt w:val="decimal"/>
      <w:lvlText w:val="%7."/>
      <w:lvlJc w:val="left"/>
      <w:pPr>
        <w:tabs>
          <w:tab w:val="num" w:pos="0"/>
        </w:tabs>
        <w:ind w:left="5385" w:hanging="360"/>
      </w:pPr>
      <w:rPr>
        <w:position w:val="0"/>
        <w:sz w:val="24"/>
        <w:vertAlign w:val="baseline"/>
      </w:rPr>
    </w:lvl>
    <w:lvl w:ilvl="7">
      <w:start w:val="1"/>
      <w:numFmt w:val="lowerLetter"/>
      <w:lvlText w:val="%8."/>
      <w:lvlJc w:val="left"/>
      <w:pPr>
        <w:tabs>
          <w:tab w:val="num" w:pos="0"/>
        </w:tabs>
        <w:ind w:left="6105" w:hanging="360"/>
      </w:pPr>
      <w:rPr>
        <w:position w:val="0"/>
        <w:sz w:val="24"/>
        <w:vertAlign w:val="baseline"/>
      </w:rPr>
    </w:lvl>
    <w:lvl w:ilvl="8">
      <w:start w:val="1"/>
      <w:numFmt w:val="lowerRoman"/>
      <w:lvlText w:val="%9."/>
      <w:lvlJc w:val="right"/>
      <w:pPr>
        <w:tabs>
          <w:tab w:val="num" w:pos="0"/>
        </w:tabs>
        <w:ind w:left="6825" w:hanging="180"/>
      </w:pPr>
      <w:rPr>
        <w:position w:val="0"/>
        <w:sz w:val="24"/>
        <w:vertAlign w:val="baseline"/>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2E83B56"/>
    <w:multiLevelType w:val="hybridMultilevel"/>
    <w:tmpl w:val="8F9E07AA"/>
    <w:lvl w:ilvl="0" w:tplc="97FC2A9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13" w15:restartNumberingAfterBreak="0">
    <w:nsid w:val="1140005B"/>
    <w:multiLevelType w:val="hybridMultilevel"/>
    <w:tmpl w:val="B5FAEFA6"/>
    <w:lvl w:ilvl="0" w:tplc="726E63BE">
      <w:start w:val="1"/>
      <w:numFmt w:val="upperRoman"/>
      <w:lvlText w:val="%1"/>
      <w:lvlJc w:val="left"/>
      <w:pPr>
        <w:ind w:left="2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AB6CFC2">
      <w:start w:val="1"/>
      <w:numFmt w:val="lowerLetter"/>
      <w:lvlText w:val="%2"/>
      <w:lvlJc w:val="left"/>
      <w:pPr>
        <w:ind w:left="1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FE68C66">
      <w:start w:val="1"/>
      <w:numFmt w:val="lowerRoman"/>
      <w:lvlText w:val="%3"/>
      <w:lvlJc w:val="left"/>
      <w:pPr>
        <w:ind w:left="1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0EA134">
      <w:start w:val="1"/>
      <w:numFmt w:val="decimal"/>
      <w:lvlText w:val="%4"/>
      <w:lvlJc w:val="left"/>
      <w:pPr>
        <w:ind w:left="2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D06ECA">
      <w:start w:val="1"/>
      <w:numFmt w:val="lowerLetter"/>
      <w:lvlText w:val="%5"/>
      <w:lvlJc w:val="left"/>
      <w:pPr>
        <w:ind w:left="3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8AEA2A0">
      <w:start w:val="1"/>
      <w:numFmt w:val="lowerRoman"/>
      <w:lvlText w:val="%6"/>
      <w:lvlJc w:val="left"/>
      <w:pPr>
        <w:ind w:left="3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0AAC080">
      <w:start w:val="1"/>
      <w:numFmt w:val="decimal"/>
      <w:lvlText w:val="%7"/>
      <w:lvlJc w:val="left"/>
      <w:pPr>
        <w:ind w:left="4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CA89388">
      <w:start w:val="1"/>
      <w:numFmt w:val="lowerLetter"/>
      <w:lvlText w:val="%8"/>
      <w:lvlJc w:val="left"/>
      <w:pPr>
        <w:ind w:left="54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93A9D92">
      <w:start w:val="1"/>
      <w:numFmt w:val="lowerRoman"/>
      <w:lvlText w:val="%9"/>
      <w:lvlJc w:val="left"/>
      <w:pPr>
        <w:ind w:left="61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1E8937A8"/>
    <w:multiLevelType w:val="hybridMultilevel"/>
    <w:tmpl w:val="DE4A3B9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31E720E"/>
    <w:multiLevelType w:val="hybridMultilevel"/>
    <w:tmpl w:val="A4D625D8"/>
    <w:lvl w:ilvl="0" w:tplc="1D3CC99A">
      <w:start w:val="1"/>
      <w:numFmt w:val="upperRoman"/>
      <w:lvlText w:val="%1."/>
      <w:lvlJc w:val="left"/>
      <w:pPr>
        <w:ind w:left="1320" w:hanging="72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6" w15:restartNumberingAfterBreak="0">
    <w:nsid w:val="27953A04"/>
    <w:multiLevelType w:val="hybridMultilevel"/>
    <w:tmpl w:val="9EACDA8C"/>
    <w:lvl w:ilvl="0" w:tplc="3776F71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4223CFD"/>
    <w:multiLevelType w:val="hybridMultilevel"/>
    <w:tmpl w:val="75FE195E"/>
    <w:lvl w:ilvl="0" w:tplc="AEA6B5A8">
      <w:start w:val="1"/>
      <w:numFmt w:val="lowerLetter"/>
      <w:lvlText w:val="%1)"/>
      <w:lvlJc w:val="left"/>
      <w:pPr>
        <w:tabs>
          <w:tab w:val="num" w:pos="1779"/>
        </w:tabs>
        <w:ind w:left="1779" w:hanging="360"/>
      </w:pPr>
      <w:rPr>
        <w:rFonts w:hint="default"/>
      </w:rPr>
    </w:lvl>
    <w:lvl w:ilvl="1" w:tplc="04160019" w:tentative="1">
      <w:start w:val="1"/>
      <w:numFmt w:val="lowerLetter"/>
      <w:lvlText w:val="%2."/>
      <w:lvlJc w:val="left"/>
      <w:pPr>
        <w:tabs>
          <w:tab w:val="num" w:pos="2499"/>
        </w:tabs>
        <w:ind w:left="2499" w:hanging="360"/>
      </w:pPr>
    </w:lvl>
    <w:lvl w:ilvl="2" w:tplc="0416001B" w:tentative="1">
      <w:start w:val="1"/>
      <w:numFmt w:val="lowerRoman"/>
      <w:lvlText w:val="%3."/>
      <w:lvlJc w:val="right"/>
      <w:pPr>
        <w:tabs>
          <w:tab w:val="num" w:pos="3219"/>
        </w:tabs>
        <w:ind w:left="3219" w:hanging="180"/>
      </w:pPr>
    </w:lvl>
    <w:lvl w:ilvl="3" w:tplc="0416000F" w:tentative="1">
      <w:start w:val="1"/>
      <w:numFmt w:val="decimal"/>
      <w:lvlText w:val="%4."/>
      <w:lvlJc w:val="left"/>
      <w:pPr>
        <w:tabs>
          <w:tab w:val="num" w:pos="3939"/>
        </w:tabs>
        <w:ind w:left="3939" w:hanging="360"/>
      </w:pPr>
    </w:lvl>
    <w:lvl w:ilvl="4" w:tplc="04160019" w:tentative="1">
      <w:start w:val="1"/>
      <w:numFmt w:val="lowerLetter"/>
      <w:lvlText w:val="%5."/>
      <w:lvlJc w:val="left"/>
      <w:pPr>
        <w:tabs>
          <w:tab w:val="num" w:pos="4659"/>
        </w:tabs>
        <w:ind w:left="4659" w:hanging="360"/>
      </w:pPr>
    </w:lvl>
    <w:lvl w:ilvl="5" w:tplc="0416001B" w:tentative="1">
      <w:start w:val="1"/>
      <w:numFmt w:val="lowerRoman"/>
      <w:lvlText w:val="%6."/>
      <w:lvlJc w:val="right"/>
      <w:pPr>
        <w:tabs>
          <w:tab w:val="num" w:pos="5379"/>
        </w:tabs>
        <w:ind w:left="5379" w:hanging="180"/>
      </w:pPr>
    </w:lvl>
    <w:lvl w:ilvl="6" w:tplc="0416000F" w:tentative="1">
      <w:start w:val="1"/>
      <w:numFmt w:val="decimal"/>
      <w:lvlText w:val="%7."/>
      <w:lvlJc w:val="left"/>
      <w:pPr>
        <w:tabs>
          <w:tab w:val="num" w:pos="6099"/>
        </w:tabs>
        <w:ind w:left="6099" w:hanging="360"/>
      </w:pPr>
    </w:lvl>
    <w:lvl w:ilvl="7" w:tplc="04160019" w:tentative="1">
      <w:start w:val="1"/>
      <w:numFmt w:val="lowerLetter"/>
      <w:lvlText w:val="%8."/>
      <w:lvlJc w:val="left"/>
      <w:pPr>
        <w:tabs>
          <w:tab w:val="num" w:pos="6819"/>
        </w:tabs>
        <w:ind w:left="6819" w:hanging="360"/>
      </w:pPr>
    </w:lvl>
    <w:lvl w:ilvl="8" w:tplc="0416001B" w:tentative="1">
      <w:start w:val="1"/>
      <w:numFmt w:val="lowerRoman"/>
      <w:lvlText w:val="%9."/>
      <w:lvlJc w:val="right"/>
      <w:pPr>
        <w:tabs>
          <w:tab w:val="num" w:pos="7539"/>
        </w:tabs>
        <w:ind w:left="7539" w:hanging="180"/>
      </w:pPr>
    </w:lvl>
  </w:abstractNum>
  <w:abstractNum w:abstractNumId="18" w15:restartNumberingAfterBreak="0">
    <w:nsid w:val="35414F14"/>
    <w:multiLevelType w:val="hybridMultilevel"/>
    <w:tmpl w:val="5FA4B570"/>
    <w:lvl w:ilvl="0" w:tplc="FB162E8E">
      <w:start w:val="1"/>
      <w:numFmt w:val="lowerLetter"/>
      <w:lvlText w:val="%1)"/>
      <w:lvlJc w:val="left"/>
      <w:pPr>
        <w:ind w:left="1068" w:hanging="360"/>
      </w:pPr>
      <w:rPr>
        <w:rFonts w:hint="default"/>
        <w:b/>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0BC30BA"/>
    <w:multiLevelType w:val="hybridMultilevel"/>
    <w:tmpl w:val="00144F42"/>
    <w:lvl w:ilvl="0" w:tplc="A558CCCA">
      <w:start w:val="1"/>
      <w:numFmt w:val="lowerLetter"/>
      <w:lvlText w:val="%1)"/>
      <w:lvlJc w:val="left"/>
      <w:pPr>
        <w:ind w:left="1779" w:hanging="360"/>
      </w:pPr>
      <w:rPr>
        <w:rFonts w:hint="default"/>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20" w15:restartNumberingAfterBreak="0">
    <w:nsid w:val="4CF64539"/>
    <w:multiLevelType w:val="hybridMultilevel"/>
    <w:tmpl w:val="994C7EA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60FF60E2"/>
    <w:multiLevelType w:val="hybridMultilevel"/>
    <w:tmpl w:val="409AB1EE"/>
    <w:lvl w:ilvl="0" w:tplc="D0C490B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abstractNumId w:val="21"/>
  </w:num>
  <w:num w:numId="2">
    <w:abstractNumId w:val="16"/>
  </w:num>
  <w:num w:numId="3">
    <w:abstractNumId w:val="19"/>
  </w:num>
  <w:num w:numId="4">
    <w:abstractNumId w:val="17"/>
  </w:num>
  <w:num w:numId="5">
    <w:abstractNumId w:val="12"/>
  </w:num>
  <w:num w:numId="6">
    <w:abstractNumId w:val="18"/>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lvlOverride w:ilvl="0">
      <w:startOverride w:val="1"/>
    </w:lvlOverride>
  </w:num>
  <w:num w:numId="11">
    <w:abstractNumId w:val="1"/>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68"/>
    <w:rsid w:val="000031C4"/>
    <w:rsid w:val="000046E6"/>
    <w:rsid w:val="00007D56"/>
    <w:rsid w:val="000146D3"/>
    <w:rsid w:val="00015A59"/>
    <w:rsid w:val="00021E34"/>
    <w:rsid w:val="00022DDC"/>
    <w:rsid w:val="00023A85"/>
    <w:rsid w:val="000263E0"/>
    <w:rsid w:val="00030BFA"/>
    <w:rsid w:val="000312CD"/>
    <w:rsid w:val="00037255"/>
    <w:rsid w:val="000840EA"/>
    <w:rsid w:val="000843E3"/>
    <w:rsid w:val="00084880"/>
    <w:rsid w:val="00094B42"/>
    <w:rsid w:val="000A30F7"/>
    <w:rsid w:val="000B39E6"/>
    <w:rsid w:val="000D238D"/>
    <w:rsid w:val="000E22C1"/>
    <w:rsid w:val="000F0E25"/>
    <w:rsid w:val="000F1953"/>
    <w:rsid w:val="00105F65"/>
    <w:rsid w:val="001215A0"/>
    <w:rsid w:val="00121A26"/>
    <w:rsid w:val="00123552"/>
    <w:rsid w:val="00136984"/>
    <w:rsid w:val="0014034B"/>
    <w:rsid w:val="00147748"/>
    <w:rsid w:val="001570E1"/>
    <w:rsid w:val="0017285D"/>
    <w:rsid w:val="00172F64"/>
    <w:rsid w:val="001739C5"/>
    <w:rsid w:val="00187695"/>
    <w:rsid w:val="00192E86"/>
    <w:rsid w:val="00193C77"/>
    <w:rsid w:val="001A3C14"/>
    <w:rsid w:val="001B0349"/>
    <w:rsid w:val="001B7D0C"/>
    <w:rsid w:val="001C3D51"/>
    <w:rsid w:val="001C756C"/>
    <w:rsid w:val="001D3FD2"/>
    <w:rsid w:val="001D411B"/>
    <w:rsid w:val="001E0784"/>
    <w:rsid w:val="001E4134"/>
    <w:rsid w:val="001E46D5"/>
    <w:rsid w:val="001F12FC"/>
    <w:rsid w:val="001F199B"/>
    <w:rsid w:val="00223FCA"/>
    <w:rsid w:val="00227E40"/>
    <w:rsid w:val="00237BE8"/>
    <w:rsid w:val="0024182F"/>
    <w:rsid w:val="00254D89"/>
    <w:rsid w:val="002556C0"/>
    <w:rsid w:val="00277F76"/>
    <w:rsid w:val="00286B25"/>
    <w:rsid w:val="0029197F"/>
    <w:rsid w:val="0029484D"/>
    <w:rsid w:val="002A4B6F"/>
    <w:rsid w:val="002A5B0A"/>
    <w:rsid w:val="002B0381"/>
    <w:rsid w:val="002C1F5A"/>
    <w:rsid w:val="002C277C"/>
    <w:rsid w:val="002C287E"/>
    <w:rsid w:val="002E4539"/>
    <w:rsid w:val="002E7307"/>
    <w:rsid w:val="002F047D"/>
    <w:rsid w:val="003017D4"/>
    <w:rsid w:val="00313500"/>
    <w:rsid w:val="00321284"/>
    <w:rsid w:val="00321F62"/>
    <w:rsid w:val="003262C3"/>
    <w:rsid w:val="003276A2"/>
    <w:rsid w:val="00327BAE"/>
    <w:rsid w:val="0033078D"/>
    <w:rsid w:val="00332B49"/>
    <w:rsid w:val="00335D82"/>
    <w:rsid w:val="003472FB"/>
    <w:rsid w:val="003554D2"/>
    <w:rsid w:val="00361641"/>
    <w:rsid w:val="00362576"/>
    <w:rsid w:val="00380995"/>
    <w:rsid w:val="00380A84"/>
    <w:rsid w:val="0039466F"/>
    <w:rsid w:val="00397437"/>
    <w:rsid w:val="00397F85"/>
    <w:rsid w:val="003A1ECA"/>
    <w:rsid w:val="003A38CF"/>
    <w:rsid w:val="003B4E1A"/>
    <w:rsid w:val="003C6CEA"/>
    <w:rsid w:val="003D0223"/>
    <w:rsid w:val="003D2D83"/>
    <w:rsid w:val="003E25F8"/>
    <w:rsid w:val="003E498A"/>
    <w:rsid w:val="003E54A5"/>
    <w:rsid w:val="003F29BD"/>
    <w:rsid w:val="003F76D9"/>
    <w:rsid w:val="00413861"/>
    <w:rsid w:val="004145AB"/>
    <w:rsid w:val="00417529"/>
    <w:rsid w:val="0041753F"/>
    <w:rsid w:val="00442BEF"/>
    <w:rsid w:val="0045333E"/>
    <w:rsid w:val="0046563A"/>
    <w:rsid w:val="0046722F"/>
    <w:rsid w:val="00474FE1"/>
    <w:rsid w:val="004838F8"/>
    <w:rsid w:val="00485A56"/>
    <w:rsid w:val="004A236B"/>
    <w:rsid w:val="004A4B9D"/>
    <w:rsid w:val="004A790C"/>
    <w:rsid w:val="004B4190"/>
    <w:rsid w:val="004B4991"/>
    <w:rsid w:val="004C5B99"/>
    <w:rsid w:val="004E7220"/>
    <w:rsid w:val="004F65D9"/>
    <w:rsid w:val="00501D38"/>
    <w:rsid w:val="00502784"/>
    <w:rsid w:val="0050747C"/>
    <w:rsid w:val="00510E1F"/>
    <w:rsid w:val="00514F0D"/>
    <w:rsid w:val="005156BA"/>
    <w:rsid w:val="00515A2E"/>
    <w:rsid w:val="0052512B"/>
    <w:rsid w:val="00530062"/>
    <w:rsid w:val="0053322F"/>
    <w:rsid w:val="00533A14"/>
    <w:rsid w:val="0054163A"/>
    <w:rsid w:val="00543304"/>
    <w:rsid w:val="00545639"/>
    <w:rsid w:val="00550D3C"/>
    <w:rsid w:val="00557109"/>
    <w:rsid w:val="00562B55"/>
    <w:rsid w:val="00562C64"/>
    <w:rsid w:val="005641E0"/>
    <w:rsid w:val="005756D0"/>
    <w:rsid w:val="005863B3"/>
    <w:rsid w:val="00590A50"/>
    <w:rsid w:val="005A1B4F"/>
    <w:rsid w:val="005A2C86"/>
    <w:rsid w:val="005B539A"/>
    <w:rsid w:val="005B5507"/>
    <w:rsid w:val="005C627B"/>
    <w:rsid w:val="005D154D"/>
    <w:rsid w:val="005D38B2"/>
    <w:rsid w:val="00602FA5"/>
    <w:rsid w:val="00603EE1"/>
    <w:rsid w:val="0060668E"/>
    <w:rsid w:val="00615793"/>
    <w:rsid w:val="00626143"/>
    <w:rsid w:val="00632A55"/>
    <w:rsid w:val="00636B39"/>
    <w:rsid w:val="00641CC7"/>
    <w:rsid w:val="0064280B"/>
    <w:rsid w:val="00643A69"/>
    <w:rsid w:val="00652160"/>
    <w:rsid w:val="006570EA"/>
    <w:rsid w:val="0066166A"/>
    <w:rsid w:val="006632D3"/>
    <w:rsid w:val="00666512"/>
    <w:rsid w:val="00675D3A"/>
    <w:rsid w:val="0069180A"/>
    <w:rsid w:val="00691EF9"/>
    <w:rsid w:val="006924B2"/>
    <w:rsid w:val="006962EE"/>
    <w:rsid w:val="00696EFC"/>
    <w:rsid w:val="006A4D5A"/>
    <w:rsid w:val="006A6320"/>
    <w:rsid w:val="006A6E80"/>
    <w:rsid w:val="006B2C7E"/>
    <w:rsid w:val="006C05C1"/>
    <w:rsid w:val="006C64BD"/>
    <w:rsid w:val="006D1E96"/>
    <w:rsid w:val="006E427D"/>
    <w:rsid w:val="006E50AC"/>
    <w:rsid w:val="006E5887"/>
    <w:rsid w:val="006E601C"/>
    <w:rsid w:val="006F0A71"/>
    <w:rsid w:val="006F14BD"/>
    <w:rsid w:val="006F5AD0"/>
    <w:rsid w:val="007022D6"/>
    <w:rsid w:val="007036CB"/>
    <w:rsid w:val="0070421A"/>
    <w:rsid w:val="007114BB"/>
    <w:rsid w:val="007118C3"/>
    <w:rsid w:val="0071774F"/>
    <w:rsid w:val="0072128A"/>
    <w:rsid w:val="00723FAD"/>
    <w:rsid w:val="00726DD6"/>
    <w:rsid w:val="00736CFB"/>
    <w:rsid w:val="00741F47"/>
    <w:rsid w:val="00743B84"/>
    <w:rsid w:val="00750163"/>
    <w:rsid w:val="007644A6"/>
    <w:rsid w:val="00764D9F"/>
    <w:rsid w:val="007657EC"/>
    <w:rsid w:val="007661A0"/>
    <w:rsid w:val="00766C3E"/>
    <w:rsid w:val="00772195"/>
    <w:rsid w:val="007758C6"/>
    <w:rsid w:val="0077683F"/>
    <w:rsid w:val="0077688D"/>
    <w:rsid w:val="00786164"/>
    <w:rsid w:val="00795DE2"/>
    <w:rsid w:val="007961C8"/>
    <w:rsid w:val="007A3519"/>
    <w:rsid w:val="007B761C"/>
    <w:rsid w:val="007B7D32"/>
    <w:rsid w:val="007C1A61"/>
    <w:rsid w:val="007C4EAE"/>
    <w:rsid w:val="007C7F17"/>
    <w:rsid w:val="007D6C65"/>
    <w:rsid w:val="007E2126"/>
    <w:rsid w:val="007E3A4A"/>
    <w:rsid w:val="007F25B1"/>
    <w:rsid w:val="0080299F"/>
    <w:rsid w:val="0081077B"/>
    <w:rsid w:val="00811341"/>
    <w:rsid w:val="0082497F"/>
    <w:rsid w:val="008308E9"/>
    <w:rsid w:val="00830D47"/>
    <w:rsid w:val="00830D6D"/>
    <w:rsid w:val="008334DB"/>
    <w:rsid w:val="00837C2E"/>
    <w:rsid w:val="00851631"/>
    <w:rsid w:val="0085375F"/>
    <w:rsid w:val="00855A4C"/>
    <w:rsid w:val="00856AE8"/>
    <w:rsid w:val="00884E10"/>
    <w:rsid w:val="008916E2"/>
    <w:rsid w:val="008920AC"/>
    <w:rsid w:val="008967B3"/>
    <w:rsid w:val="00896803"/>
    <w:rsid w:val="008B0209"/>
    <w:rsid w:val="008B07BE"/>
    <w:rsid w:val="008B1B7F"/>
    <w:rsid w:val="008C1286"/>
    <w:rsid w:val="008C18A2"/>
    <w:rsid w:val="008C52BC"/>
    <w:rsid w:val="008D26B2"/>
    <w:rsid w:val="008D46B3"/>
    <w:rsid w:val="008D79FC"/>
    <w:rsid w:val="008E7645"/>
    <w:rsid w:val="008F7C6D"/>
    <w:rsid w:val="009015BF"/>
    <w:rsid w:val="009055E4"/>
    <w:rsid w:val="0091356F"/>
    <w:rsid w:val="009253BC"/>
    <w:rsid w:val="00925A6B"/>
    <w:rsid w:val="00944A88"/>
    <w:rsid w:val="00944C0D"/>
    <w:rsid w:val="00961823"/>
    <w:rsid w:val="00967DB1"/>
    <w:rsid w:val="00977E61"/>
    <w:rsid w:val="009846BB"/>
    <w:rsid w:val="0098660E"/>
    <w:rsid w:val="00986EC8"/>
    <w:rsid w:val="00992EA6"/>
    <w:rsid w:val="009A68C2"/>
    <w:rsid w:val="009B2BB7"/>
    <w:rsid w:val="009C141D"/>
    <w:rsid w:val="009C3513"/>
    <w:rsid w:val="009D0A5F"/>
    <w:rsid w:val="009F0C9B"/>
    <w:rsid w:val="009F1B4E"/>
    <w:rsid w:val="009F55E8"/>
    <w:rsid w:val="00A028DB"/>
    <w:rsid w:val="00A032CA"/>
    <w:rsid w:val="00A07F79"/>
    <w:rsid w:val="00A139F1"/>
    <w:rsid w:val="00A265FF"/>
    <w:rsid w:val="00A301D5"/>
    <w:rsid w:val="00A3313D"/>
    <w:rsid w:val="00A609B0"/>
    <w:rsid w:val="00A8092C"/>
    <w:rsid w:val="00A86EB0"/>
    <w:rsid w:val="00A90104"/>
    <w:rsid w:val="00A97E3D"/>
    <w:rsid w:val="00AB13DC"/>
    <w:rsid w:val="00AB4FFB"/>
    <w:rsid w:val="00AC4E01"/>
    <w:rsid w:val="00AC681E"/>
    <w:rsid w:val="00AD605F"/>
    <w:rsid w:val="00AE0BF3"/>
    <w:rsid w:val="00AE3C07"/>
    <w:rsid w:val="00B07F0F"/>
    <w:rsid w:val="00B1532E"/>
    <w:rsid w:val="00B2205E"/>
    <w:rsid w:val="00B24FEA"/>
    <w:rsid w:val="00B327F0"/>
    <w:rsid w:val="00B347FD"/>
    <w:rsid w:val="00B40588"/>
    <w:rsid w:val="00B424C6"/>
    <w:rsid w:val="00B44B72"/>
    <w:rsid w:val="00B50F07"/>
    <w:rsid w:val="00B5107A"/>
    <w:rsid w:val="00B60345"/>
    <w:rsid w:val="00B621D4"/>
    <w:rsid w:val="00B74B3B"/>
    <w:rsid w:val="00B8198F"/>
    <w:rsid w:val="00B86F94"/>
    <w:rsid w:val="00B937B5"/>
    <w:rsid w:val="00B965AC"/>
    <w:rsid w:val="00BB2EB8"/>
    <w:rsid w:val="00BC30F0"/>
    <w:rsid w:val="00BD2ED3"/>
    <w:rsid w:val="00BD2F2D"/>
    <w:rsid w:val="00BE0A53"/>
    <w:rsid w:val="00BE600F"/>
    <w:rsid w:val="00BF008A"/>
    <w:rsid w:val="00C01194"/>
    <w:rsid w:val="00C0144C"/>
    <w:rsid w:val="00C0547C"/>
    <w:rsid w:val="00C26EA5"/>
    <w:rsid w:val="00C33607"/>
    <w:rsid w:val="00C34D7B"/>
    <w:rsid w:val="00C374EE"/>
    <w:rsid w:val="00C37C04"/>
    <w:rsid w:val="00C54C02"/>
    <w:rsid w:val="00C64FEB"/>
    <w:rsid w:val="00C667F7"/>
    <w:rsid w:val="00C805D2"/>
    <w:rsid w:val="00C83CB3"/>
    <w:rsid w:val="00C85170"/>
    <w:rsid w:val="00C9159C"/>
    <w:rsid w:val="00CA5797"/>
    <w:rsid w:val="00CD0576"/>
    <w:rsid w:val="00CD6A2F"/>
    <w:rsid w:val="00CD7A59"/>
    <w:rsid w:val="00CE22BB"/>
    <w:rsid w:val="00CE6394"/>
    <w:rsid w:val="00CF1840"/>
    <w:rsid w:val="00CF28B8"/>
    <w:rsid w:val="00CF7771"/>
    <w:rsid w:val="00CF77E0"/>
    <w:rsid w:val="00D06C86"/>
    <w:rsid w:val="00D1104D"/>
    <w:rsid w:val="00D2135F"/>
    <w:rsid w:val="00D268EF"/>
    <w:rsid w:val="00D42F9D"/>
    <w:rsid w:val="00D475DD"/>
    <w:rsid w:val="00D67C67"/>
    <w:rsid w:val="00D74ECC"/>
    <w:rsid w:val="00D75030"/>
    <w:rsid w:val="00D81D00"/>
    <w:rsid w:val="00D90A91"/>
    <w:rsid w:val="00DA1CC5"/>
    <w:rsid w:val="00DB16F2"/>
    <w:rsid w:val="00DB4468"/>
    <w:rsid w:val="00DB489F"/>
    <w:rsid w:val="00DF481F"/>
    <w:rsid w:val="00DF5211"/>
    <w:rsid w:val="00E004CF"/>
    <w:rsid w:val="00E00960"/>
    <w:rsid w:val="00E01B10"/>
    <w:rsid w:val="00E04552"/>
    <w:rsid w:val="00E07AB6"/>
    <w:rsid w:val="00E07D81"/>
    <w:rsid w:val="00E121CB"/>
    <w:rsid w:val="00E151F3"/>
    <w:rsid w:val="00E16179"/>
    <w:rsid w:val="00E22B00"/>
    <w:rsid w:val="00E2694B"/>
    <w:rsid w:val="00E301C3"/>
    <w:rsid w:val="00E31F09"/>
    <w:rsid w:val="00E3266F"/>
    <w:rsid w:val="00E32B22"/>
    <w:rsid w:val="00E32FA9"/>
    <w:rsid w:val="00E33641"/>
    <w:rsid w:val="00E47C0F"/>
    <w:rsid w:val="00E5219B"/>
    <w:rsid w:val="00E639D2"/>
    <w:rsid w:val="00E663ED"/>
    <w:rsid w:val="00E66511"/>
    <w:rsid w:val="00E75DCC"/>
    <w:rsid w:val="00E87571"/>
    <w:rsid w:val="00EA49D1"/>
    <w:rsid w:val="00EB0A51"/>
    <w:rsid w:val="00EB19D3"/>
    <w:rsid w:val="00EB4949"/>
    <w:rsid w:val="00EC0484"/>
    <w:rsid w:val="00ED5F84"/>
    <w:rsid w:val="00ED670C"/>
    <w:rsid w:val="00ED751D"/>
    <w:rsid w:val="00EE11BC"/>
    <w:rsid w:val="00EE6224"/>
    <w:rsid w:val="00EF31F0"/>
    <w:rsid w:val="00F04CB8"/>
    <w:rsid w:val="00F10CD2"/>
    <w:rsid w:val="00F11799"/>
    <w:rsid w:val="00F249FE"/>
    <w:rsid w:val="00F25195"/>
    <w:rsid w:val="00F301AE"/>
    <w:rsid w:val="00F40678"/>
    <w:rsid w:val="00F52237"/>
    <w:rsid w:val="00F6002E"/>
    <w:rsid w:val="00F67DA3"/>
    <w:rsid w:val="00F71A2C"/>
    <w:rsid w:val="00F742B7"/>
    <w:rsid w:val="00F76A90"/>
    <w:rsid w:val="00F829D1"/>
    <w:rsid w:val="00F87643"/>
    <w:rsid w:val="00FA0604"/>
    <w:rsid w:val="00FA4263"/>
    <w:rsid w:val="00FA43C6"/>
    <w:rsid w:val="00FA5B3C"/>
    <w:rsid w:val="00FB0360"/>
    <w:rsid w:val="00FB25F2"/>
    <w:rsid w:val="00FD12A2"/>
    <w:rsid w:val="00FD7E69"/>
    <w:rsid w:val="00FE11E8"/>
    <w:rsid w:val="00FE6291"/>
    <w:rsid w:val="00FF3CE5"/>
    <w:rsid w:val="00FF4C80"/>
    <w:rsid w:val="00FF5F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E7AC6"/>
  <w15:docId w15:val="{A2E919FB-BF24-4C04-B771-F6C5A4BD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468"/>
    <w:rPr>
      <w:sz w:val="24"/>
      <w:szCs w:val="24"/>
    </w:rPr>
  </w:style>
  <w:style w:type="paragraph" w:styleId="Ttulo1">
    <w:name w:val="heading 1"/>
    <w:basedOn w:val="Normal"/>
    <w:next w:val="Normal"/>
    <w:link w:val="Ttulo1Char"/>
    <w:qFormat/>
    <w:rsid w:val="007114BB"/>
    <w:pPr>
      <w:keepNext/>
      <w:outlineLvl w:val="0"/>
    </w:pPr>
    <w:rPr>
      <w:rFonts w:ascii="Courier New" w:hAnsi="Courier New"/>
      <w:sz w:val="32"/>
      <w:szCs w:val="20"/>
    </w:rPr>
  </w:style>
  <w:style w:type="paragraph" w:styleId="Ttulo2">
    <w:name w:val="heading 2"/>
    <w:basedOn w:val="Normal"/>
    <w:next w:val="Normal"/>
    <w:link w:val="Ttulo2Char"/>
    <w:qFormat/>
    <w:rsid w:val="00501D38"/>
    <w:pPr>
      <w:keepNext/>
      <w:pBdr>
        <w:top w:val="single" w:sz="4" w:space="1" w:color="000000"/>
        <w:left w:val="single" w:sz="4" w:space="4" w:color="000000"/>
        <w:bottom w:val="single" w:sz="4" w:space="1" w:color="000000"/>
        <w:right w:val="single" w:sz="4" w:space="4" w:color="000000"/>
      </w:pBdr>
      <w:suppressAutoHyphens/>
      <w:outlineLvl w:val="1"/>
    </w:pPr>
    <w:rPr>
      <w:rFonts w:ascii="Verdana" w:hAnsi="Verdana" w:cs="Arial"/>
      <w:b/>
      <w:bCs/>
      <w:sz w:val="18"/>
    </w:rPr>
  </w:style>
  <w:style w:type="paragraph" w:styleId="Ttulo3">
    <w:name w:val="heading 3"/>
    <w:basedOn w:val="Normal"/>
    <w:next w:val="Normal"/>
    <w:link w:val="Ttulo3Char"/>
    <w:qFormat/>
    <w:rsid w:val="00501D38"/>
    <w:pPr>
      <w:keepNext/>
      <w:suppressAutoHyphens/>
      <w:spacing w:line="360" w:lineRule="auto"/>
      <w:jc w:val="both"/>
      <w:outlineLvl w:val="2"/>
    </w:pPr>
    <w:rPr>
      <w:rFonts w:ascii="Verdana" w:hAnsi="Verdana" w:cs="Arial"/>
      <w:b/>
      <w:bCs/>
      <w:sz w:val="20"/>
    </w:rPr>
  </w:style>
  <w:style w:type="paragraph" w:styleId="Ttulo5">
    <w:name w:val="heading 5"/>
    <w:basedOn w:val="Normal"/>
    <w:next w:val="Normal"/>
    <w:link w:val="Ttulo5Char"/>
    <w:qFormat/>
    <w:rsid w:val="00501D38"/>
    <w:pPr>
      <w:suppressAutoHyphens/>
      <w:spacing w:before="240" w:after="60"/>
      <w:outlineLvl w:val="4"/>
    </w:pPr>
    <w:rPr>
      <w:rFonts w:ascii="Calibri" w:hAnsi="Calibri"/>
      <w:b/>
      <w:bCs/>
      <w:i/>
      <w:iCs/>
      <w:sz w:val="26"/>
      <w:szCs w:val="26"/>
    </w:rPr>
  </w:style>
  <w:style w:type="paragraph" w:styleId="Ttulo7">
    <w:name w:val="heading 7"/>
    <w:basedOn w:val="Normal"/>
    <w:next w:val="Normal"/>
    <w:link w:val="Ttulo7Char"/>
    <w:qFormat/>
    <w:rsid w:val="00501D38"/>
    <w:pPr>
      <w:keepNext/>
      <w:suppressAutoHyphens/>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B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DB4468"/>
    <w:pPr>
      <w:tabs>
        <w:tab w:val="center" w:pos="4252"/>
        <w:tab w:val="right" w:pos="8504"/>
      </w:tabs>
    </w:pPr>
  </w:style>
  <w:style w:type="paragraph" w:styleId="Rodap">
    <w:name w:val="footer"/>
    <w:basedOn w:val="Normal"/>
    <w:link w:val="RodapChar"/>
    <w:rsid w:val="00DB4468"/>
    <w:pPr>
      <w:tabs>
        <w:tab w:val="center" w:pos="4252"/>
        <w:tab w:val="right" w:pos="8504"/>
      </w:tabs>
    </w:pPr>
  </w:style>
  <w:style w:type="character" w:styleId="Hyperlink">
    <w:name w:val="Hyperlink"/>
    <w:rsid w:val="00830D47"/>
    <w:rPr>
      <w:color w:val="0000FF"/>
      <w:u w:val="single"/>
    </w:rPr>
  </w:style>
  <w:style w:type="paragraph" w:styleId="Recuodecorpodetexto">
    <w:name w:val="Body Text Indent"/>
    <w:basedOn w:val="Normal"/>
    <w:link w:val="RecuodecorpodetextoChar"/>
    <w:rsid w:val="00B347FD"/>
    <w:pPr>
      <w:ind w:left="4536"/>
      <w:jc w:val="both"/>
    </w:pPr>
    <w:rPr>
      <w:rFonts w:ascii="Courier New" w:hAnsi="Courier New"/>
      <w:szCs w:val="20"/>
    </w:rPr>
  </w:style>
  <w:style w:type="character" w:customStyle="1" w:styleId="RecuodecorpodetextoChar">
    <w:name w:val="Recuo de corpo de texto Char"/>
    <w:link w:val="Recuodecorpodetexto"/>
    <w:rsid w:val="00B347FD"/>
    <w:rPr>
      <w:rFonts w:ascii="Courier New" w:hAnsi="Courier New"/>
      <w:sz w:val="24"/>
    </w:rPr>
  </w:style>
  <w:style w:type="paragraph" w:styleId="Recuodecorpodetexto2">
    <w:name w:val="Body Text Indent 2"/>
    <w:basedOn w:val="Normal"/>
    <w:link w:val="Recuodecorpodetexto2Char"/>
    <w:rsid w:val="00B347FD"/>
    <w:pPr>
      <w:ind w:hanging="180"/>
      <w:jc w:val="both"/>
    </w:pPr>
  </w:style>
  <w:style w:type="character" w:customStyle="1" w:styleId="Recuodecorpodetexto2Char">
    <w:name w:val="Recuo de corpo de texto 2 Char"/>
    <w:link w:val="Recuodecorpodetexto2"/>
    <w:rsid w:val="00B347FD"/>
    <w:rPr>
      <w:sz w:val="24"/>
      <w:szCs w:val="24"/>
    </w:rPr>
  </w:style>
  <w:style w:type="paragraph" w:styleId="Recuodecorpodetexto3">
    <w:name w:val="Body Text Indent 3"/>
    <w:basedOn w:val="Normal"/>
    <w:link w:val="Recuodecorpodetexto3Char"/>
    <w:rsid w:val="00B347FD"/>
    <w:pPr>
      <w:ind w:left="1080" w:hanging="1080"/>
      <w:jc w:val="both"/>
    </w:pPr>
  </w:style>
  <w:style w:type="character" w:customStyle="1" w:styleId="Recuodecorpodetexto3Char">
    <w:name w:val="Recuo de corpo de texto 3 Char"/>
    <w:link w:val="Recuodecorpodetexto3"/>
    <w:rsid w:val="00B347FD"/>
    <w:rPr>
      <w:sz w:val="24"/>
      <w:szCs w:val="24"/>
    </w:rPr>
  </w:style>
  <w:style w:type="paragraph" w:customStyle="1" w:styleId="Body1">
    <w:name w:val="Body 1"/>
    <w:rsid w:val="00F10CD2"/>
    <w:pPr>
      <w:outlineLvl w:val="0"/>
    </w:pPr>
    <w:rPr>
      <w:rFonts w:eastAsia="Arial Unicode MS"/>
      <w:color w:val="000000"/>
      <w:sz w:val="24"/>
      <w:u w:color="000000"/>
    </w:rPr>
  </w:style>
  <w:style w:type="paragraph" w:styleId="NormalWeb">
    <w:name w:val="Normal (Web)"/>
    <w:basedOn w:val="Normal"/>
    <w:rsid w:val="007114BB"/>
    <w:pPr>
      <w:spacing w:before="100" w:beforeAutospacing="1" w:after="100" w:afterAutospacing="1"/>
    </w:pPr>
  </w:style>
  <w:style w:type="paragraph" w:customStyle="1" w:styleId="Default">
    <w:name w:val="Default"/>
    <w:rsid w:val="007114BB"/>
    <w:pPr>
      <w:autoSpaceDE w:val="0"/>
      <w:autoSpaceDN w:val="0"/>
      <w:adjustRightInd w:val="0"/>
    </w:pPr>
    <w:rPr>
      <w:color w:val="000000"/>
      <w:sz w:val="24"/>
      <w:szCs w:val="24"/>
    </w:rPr>
  </w:style>
  <w:style w:type="paragraph" w:styleId="PargrafodaLista">
    <w:name w:val="List Paragraph"/>
    <w:basedOn w:val="Normal"/>
    <w:uiPriority w:val="34"/>
    <w:qFormat/>
    <w:rsid w:val="0080299F"/>
    <w:pPr>
      <w:ind w:left="720"/>
      <w:contextualSpacing/>
    </w:pPr>
    <w:rPr>
      <w:sz w:val="26"/>
      <w:szCs w:val="20"/>
    </w:rPr>
  </w:style>
  <w:style w:type="character" w:customStyle="1" w:styleId="CabealhoChar">
    <w:name w:val="Cabeçalho Char"/>
    <w:link w:val="Cabealho"/>
    <w:rsid w:val="00723FAD"/>
    <w:rPr>
      <w:sz w:val="24"/>
      <w:szCs w:val="24"/>
    </w:rPr>
  </w:style>
  <w:style w:type="character" w:customStyle="1" w:styleId="Ttulo1Char">
    <w:name w:val="Título 1 Char"/>
    <w:link w:val="Ttulo1"/>
    <w:rsid w:val="00277F76"/>
    <w:rPr>
      <w:rFonts w:ascii="Courier New" w:hAnsi="Courier New"/>
      <w:sz w:val="32"/>
    </w:rPr>
  </w:style>
  <w:style w:type="paragraph" w:customStyle="1" w:styleId="western">
    <w:name w:val="western"/>
    <w:basedOn w:val="Normal"/>
    <w:rsid w:val="00FE11E8"/>
    <w:pPr>
      <w:suppressAutoHyphens/>
      <w:spacing w:before="280" w:after="280"/>
    </w:pPr>
    <w:rPr>
      <w:lang w:eastAsia="zh-CN"/>
    </w:rPr>
  </w:style>
  <w:style w:type="paragraph" w:customStyle="1" w:styleId="DefinitionTerm">
    <w:name w:val="Definition Term"/>
    <w:basedOn w:val="Normal"/>
    <w:next w:val="Normal"/>
    <w:rsid w:val="009A68C2"/>
    <w:rPr>
      <w:snapToGrid w:val="0"/>
      <w:szCs w:val="20"/>
    </w:rPr>
  </w:style>
  <w:style w:type="character" w:styleId="Forte">
    <w:name w:val="Strong"/>
    <w:qFormat/>
    <w:rsid w:val="009A68C2"/>
    <w:rPr>
      <w:b/>
    </w:rPr>
  </w:style>
  <w:style w:type="character" w:customStyle="1" w:styleId="apple-converted-space">
    <w:name w:val="apple-converted-space"/>
    <w:basedOn w:val="Fontepargpadro"/>
    <w:rsid w:val="00DB16F2"/>
  </w:style>
  <w:style w:type="paragraph" w:customStyle="1" w:styleId="Recuodecorpodetexto21">
    <w:name w:val="Recuo de corpo de texto 21"/>
    <w:basedOn w:val="Normal"/>
    <w:rsid w:val="00884E10"/>
    <w:pPr>
      <w:suppressAutoHyphens/>
      <w:ind w:hanging="180"/>
      <w:jc w:val="both"/>
    </w:pPr>
    <w:rPr>
      <w:lang w:eastAsia="zh-CN"/>
    </w:rPr>
  </w:style>
  <w:style w:type="paragraph" w:styleId="Ttulo">
    <w:name w:val="Title"/>
    <w:basedOn w:val="Normal"/>
    <w:link w:val="TtuloChar"/>
    <w:qFormat/>
    <w:rsid w:val="00652160"/>
    <w:pPr>
      <w:jc w:val="center"/>
    </w:pPr>
    <w:rPr>
      <w:b/>
      <w:sz w:val="28"/>
    </w:rPr>
  </w:style>
  <w:style w:type="character" w:customStyle="1" w:styleId="TtuloChar">
    <w:name w:val="Título Char"/>
    <w:link w:val="Ttulo"/>
    <w:rsid w:val="00652160"/>
    <w:rPr>
      <w:b/>
      <w:sz w:val="28"/>
      <w:szCs w:val="24"/>
    </w:rPr>
  </w:style>
  <w:style w:type="paragraph" w:styleId="SemEspaamento">
    <w:name w:val="No Spacing"/>
    <w:qFormat/>
    <w:rsid w:val="001739C5"/>
    <w:pPr>
      <w:suppressAutoHyphens/>
    </w:pPr>
    <w:rPr>
      <w:rFonts w:ascii="Calibri" w:eastAsia="Calibri" w:hAnsi="Calibri"/>
      <w:sz w:val="22"/>
      <w:szCs w:val="22"/>
      <w:lang w:eastAsia="zh-CN"/>
    </w:rPr>
  </w:style>
  <w:style w:type="paragraph" w:styleId="Corpodetexto">
    <w:name w:val="Body Text"/>
    <w:basedOn w:val="Normal"/>
    <w:link w:val="CorpodetextoChar"/>
    <w:unhideWhenUsed/>
    <w:rsid w:val="0033078D"/>
    <w:pPr>
      <w:spacing w:after="120"/>
    </w:pPr>
  </w:style>
  <w:style w:type="character" w:customStyle="1" w:styleId="CorpodetextoChar">
    <w:name w:val="Corpo de texto Char"/>
    <w:basedOn w:val="Fontepargpadro"/>
    <w:link w:val="Corpodetexto"/>
    <w:rsid w:val="0033078D"/>
    <w:rPr>
      <w:sz w:val="24"/>
      <w:szCs w:val="24"/>
    </w:rPr>
  </w:style>
  <w:style w:type="paragraph" w:styleId="Textodebalo">
    <w:name w:val="Balloon Text"/>
    <w:basedOn w:val="Normal"/>
    <w:link w:val="TextodebaloChar"/>
    <w:uiPriority w:val="99"/>
    <w:semiHidden/>
    <w:unhideWhenUsed/>
    <w:rsid w:val="00AE3C07"/>
    <w:rPr>
      <w:rFonts w:ascii="Segoe UI" w:hAnsi="Segoe UI" w:cs="Segoe UI"/>
      <w:sz w:val="18"/>
      <w:szCs w:val="18"/>
    </w:rPr>
  </w:style>
  <w:style w:type="character" w:customStyle="1" w:styleId="TextodebaloChar">
    <w:name w:val="Texto de balão Char"/>
    <w:basedOn w:val="Fontepargpadro"/>
    <w:link w:val="Textodebalo"/>
    <w:uiPriority w:val="99"/>
    <w:semiHidden/>
    <w:rsid w:val="00AE3C07"/>
    <w:rPr>
      <w:rFonts w:ascii="Segoe UI" w:hAnsi="Segoe UI" w:cs="Segoe UI"/>
      <w:sz w:val="18"/>
      <w:szCs w:val="18"/>
    </w:rPr>
  </w:style>
  <w:style w:type="paragraph" w:customStyle="1" w:styleId="Standard">
    <w:name w:val="Standard"/>
    <w:rsid w:val="00DF5211"/>
    <w:pPr>
      <w:suppressAutoHyphens/>
      <w:autoSpaceDN w:val="0"/>
      <w:textAlignment w:val="baseline"/>
    </w:pPr>
    <w:rPr>
      <w:sz w:val="24"/>
      <w:szCs w:val="24"/>
    </w:rPr>
  </w:style>
  <w:style w:type="paragraph" w:customStyle="1" w:styleId="Textbody">
    <w:name w:val="Text body"/>
    <w:basedOn w:val="Standard"/>
    <w:rsid w:val="00DF5211"/>
    <w:pPr>
      <w:jc w:val="both"/>
    </w:pPr>
  </w:style>
  <w:style w:type="character" w:customStyle="1" w:styleId="Ttulo2Char">
    <w:name w:val="Título 2 Char"/>
    <w:basedOn w:val="Fontepargpadro"/>
    <w:link w:val="Ttulo2"/>
    <w:rsid w:val="00501D38"/>
    <w:rPr>
      <w:rFonts w:ascii="Verdana" w:hAnsi="Verdana" w:cs="Arial"/>
      <w:b/>
      <w:bCs/>
      <w:sz w:val="18"/>
      <w:szCs w:val="24"/>
    </w:rPr>
  </w:style>
  <w:style w:type="character" w:customStyle="1" w:styleId="Ttulo3Char">
    <w:name w:val="Título 3 Char"/>
    <w:basedOn w:val="Fontepargpadro"/>
    <w:link w:val="Ttulo3"/>
    <w:rsid w:val="00501D38"/>
    <w:rPr>
      <w:rFonts w:ascii="Verdana" w:hAnsi="Verdana" w:cs="Arial"/>
      <w:b/>
      <w:bCs/>
      <w:szCs w:val="24"/>
    </w:rPr>
  </w:style>
  <w:style w:type="character" w:customStyle="1" w:styleId="Ttulo5Char">
    <w:name w:val="Título 5 Char"/>
    <w:basedOn w:val="Fontepargpadro"/>
    <w:link w:val="Ttulo5"/>
    <w:rsid w:val="00501D38"/>
    <w:rPr>
      <w:rFonts w:ascii="Calibri" w:hAnsi="Calibri"/>
      <w:b/>
      <w:bCs/>
      <w:i/>
      <w:iCs/>
      <w:sz w:val="26"/>
      <w:szCs w:val="26"/>
    </w:rPr>
  </w:style>
  <w:style w:type="character" w:customStyle="1" w:styleId="Ttulo7Char">
    <w:name w:val="Título 7 Char"/>
    <w:basedOn w:val="Fontepargpadro"/>
    <w:link w:val="Ttulo7"/>
    <w:rsid w:val="00501D38"/>
    <w:rPr>
      <w:b/>
      <w:sz w:val="24"/>
    </w:rPr>
  </w:style>
  <w:style w:type="character" w:customStyle="1" w:styleId="RodapChar">
    <w:name w:val="Rodapé Char"/>
    <w:basedOn w:val="Fontepargpadro"/>
    <w:link w:val="Rodap"/>
    <w:rsid w:val="00501D38"/>
    <w:rPr>
      <w:sz w:val="24"/>
      <w:szCs w:val="24"/>
    </w:rPr>
  </w:style>
  <w:style w:type="character" w:customStyle="1" w:styleId="Fontepargpadro1">
    <w:name w:val="Fonte parág. padrão1"/>
    <w:rsid w:val="00501D38"/>
  </w:style>
  <w:style w:type="character" w:customStyle="1" w:styleId="Nmerodepgina1">
    <w:name w:val="Número de página1"/>
    <w:basedOn w:val="Fontepargpadro1"/>
    <w:rsid w:val="00501D38"/>
  </w:style>
  <w:style w:type="character" w:customStyle="1" w:styleId="Corpodetexto2Char">
    <w:name w:val="Corpo de texto 2 Char"/>
    <w:rsid w:val="00501D38"/>
    <w:rPr>
      <w:sz w:val="24"/>
      <w:szCs w:val="24"/>
    </w:rPr>
  </w:style>
  <w:style w:type="character" w:customStyle="1" w:styleId="hlhilite">
    <w:name w:val="hl hilite"/>
    <w:rsid w:val="00501D38"/>
  </w:style>
  <w:style w:type="character" w:styleId="nfase">
    <w:name w:val="Emphasis"/>
    <w:qFormat/>
    <w:rsid w:val="00501D38"/>
    <w:rPr>
      <w:i/>
      <w:iCs/>
    </w:rPr>
  </w:style>
  <w:style w:type="character" w:customStyle="1" w:styleId="Forte1">
    <w:name w:val="Forte1"/>
    <w:rsid w:val="00501D38"/>
    <w:rPr>
      <w:b/>
      <w:bCs/>
    </w:rPr>
  </w:style>
  <w:style w:type="character" w:customStyle="1" w:styleId="fontstyle01">
    <w:name w:val="fontstyle01"/>
    <w:basedOn w:val="Fontepargpadro1"/>
    <w:rsid w:val="00501D38"/>
    <w:rPr>
      <w:rFonts w:ascii="Arial" w:hAnsi="Arial" w:cs="Arial"/>
      <w:b w:val="0"/>
      <w:bCs w:val="0"/>
      <w:i w:val="0"/>
      <w:iCs w:val="0"/>
      <w:color w:val="000000"/>
      <w:sz w:val="16"/>
      <w:szCs w:val="16"/>
    </w:rPr>
  </w:style>
  <w:style w:type="character" w:customStyle="1" w:styleId="ListLabel1">
    <w:name w:val="ListLabel 1"/>
    <w:rsid w:val="00501D38"/>
    <w:rPr>
      <w:sz w:val="20"/>
    </w:rPr>
  </w:style>
  <w:style w:type="character" w:customStyle="1" w:styleId="ListLabel2">
    <w:name w:val="ListLabel 2"/>
    <w:rsid w:val="00501D38"/>
    <w:rPr>
      <w:sz w:val="20"/>
    </w:rPr>
  </w:style>
  <w:style w:type="character" w:customStyle="1" w:styleId="ListLabel3">
    <w:name w:val="ListLabel 3"/>
    <w:rsid w:val="00501D38"/>
    <w:rPr>
      <w:sz w:val="20"/>
    </w:rPr>
  </w:style>
  <w:style w:type="character" w:customStyle="1" w:styleId="ListLabel4">
    <w:name w:val="ListLabel 4"/>
    <w:rsid w:val="00501D38"/>
    <w:rPr>
      <w:sz w:val="20"/>
    </w:rPr>
  </w:style>
  <w:style w:type="character" w:customStyle="1" w:styleId="ListLabel5">
    <w:name w:val="ListLabel 5"/>
    <w:rsid w:val="00501D38"/>
    <w:rPr>
      <w:sz w:val="20"/>
    </w:rPr>
  </w:style>
  <w:style w:type="character" w:customStyle="1" w:styleId="ListLabel6">
    <w:name w:val="ListLabel 6"/>
    <w:rsid w:val="00501D38"/>
    <w:rPr>
      <w:sz w:val="20"/>
    </w:rPr>
  </w:style>
  <w:style w:type="character" w:customStyle="1" w:styleId="ListLabel7">
    <w:name w:val="ListLabel 7"/>
    <w:rsid w:val="00501D38"/>
    <w:rPr>
      <w:sz w:val="20"/>
    </w:rPr>
  </w:style>
  <w:style w:type="character" w:customStyle="1" w:styleId="ListLabel8">
    <w:name w:val="ListLabel 8"/>
    <w:rsid w:val="00501D38"/>
    <w:rPr>
      <w:sz w:val="20"/>
    </w:rPr>
  </w:style>
  <w:style w:type="character" w:customStyle="1" w:styleId="ListLabel9">
    <w:name w:val="ListLabel 9"/>
    <w:rsid w:val="00501D38"/>
    <w:rPr>
      <w:sz w:val="20"/>
    </w:rPr>
  </w:style>
  <w:style w:type="character" w:customStyle="1" w:styleId="ListLabel10">
    <w:name w:val="ListLabel 10"/>
    <w:rsid w:val="00501D38"/>
    <w:rPr>
      <w:rFonts w:cs="Courier New"/>
    </w:rPr>
  </w:style>
  <w:style w:type="character" w:customStyle="1" w:styleId="ListLabel11">
    <w:name w:val="ListLabel 11"/>
    <w:rsid w:val="00501D38"/>
    <w:rPr>
      <w:rFonts w:cs="Courier New"/>
    </w:rPr>
  </w:style>
  <w:style w:type="character" w:customStyle="1" w:styleId="ListLabel12">
    <w:name w:val="ListLabel 12"/>
    <w:rsid w:val="00501D38"/>
    <w:rPr>
      <w:rFonts w:cs="Courier New"/>
    </w:rPr>
  </w:style>
  <w:style w:type="paragraph" w:customStyle="1" w:styleId="Ttulo10">
    <w:name w:val="Título1"/>
    <w:basedOn w:val="Normal"/>
    <w:next w:val="Corpodetexto"/>
    <w:rsid w:val="00501D38"/>
    <w:pPr>
      <w:keepNext/>
      <w:suppressAutoHyphens/>
      <w:spacing w:before="240" w:after="120"/>
    </w:pPr>
    <w:rPr>
      <w:rFonts w:ascii="Liberation Sans" w:eastAsia="Microsoft YaHei" w:hAnsi="Liberation Sans" w:cs="Lucida Sans"/>
      <w:sz w:val="28"/>
      <w:szCs w:val="28"/>
    </w:rPr>
  </w:style>
  <w:style w:type="character" w:customStyle="1" w:styleId="CorpodetextoChar1">
    <w:name w:val="Corpo de texto Char1"/>
    <w:basedOn w:val="Fontepargpadro"/>
    <w:rsid w:val="00501D38"/>
    <w:rPr>
      <w:rFonts w:ascii="Times New Roman" w:eastAsia="Times New Roman" w:hAnsi="Times New Roman" w:cs="Times New Roman"/>
      <w:sz w:val="24"/>
      <w:szCs w:val="24"/>
      <w:lang w:eastAsia="pt-BR"/>
    </w:rPr>
  </w:style>
  <w:style w:type="paragraph" w:styleId="Lista">
    <w:name w:val="List"/>
    <w:basedOn w:val="Corpodetexto"/>
    <w:rsid w:val="00501D38"/>
    <w:pPr>
      <w:suppressAutoHyphens/>
      <w:spacing w:after="0"/>
      <w:jc w:val="both"/>
    </w:pPr>
    <w:rPr>
      <w:rFonts w:cs="Lucida Sans"/>
    </w:rPr>
  </w:style>
  <w:style w:type="paragraph" w:styleId="Legenda">
    <w:name w:val="caption"/>
    <w:basedOn w:val="Normal"/>
    <w:qFormat/>
    <w:rsid w:val="00501D38"/>
    <w:pPr>
      <w:suppressLineNumbers/>
      <w:suppressAutoHyphens/>
      <w:spacing w:before="120" w:after="120"/>
    </w:pPr>
    <w:rPr>
      <w:rFonts w:cs="Lucida Sans"/>
      <w:i/>
      <w:iCs/>
    </w:rPr>
  </w:style>
  <w:style w:type="paragraph" w:customStyle="1" w:styleId="ndice">
    <w:name w:val="Índice"/>
    <w:basedOn w:val="Normal"/>
    <w:rsid w:val="00501D38"/>
    <w:pPr>
      <w:suppressLineNumbers/>
      <w:suppressAutoHyphens/>
    </w:pPr>
    <w:rPr>
      <w:rFonts w:cs="Lucida Sans"/>
    </w:rPr>
  </w:style>
  <w:style w:type="paragraph" w:customStyle="1" w:styleId="CabealhoeRodap">
    <w:name w:val="Cabeçalho e Rodapé"/>
    <w:basedOn w:val="Normal"/>
    <w:rsid w:val="00501D38"/>
    <w:pPr>
      <w:suppressAutoHyphens/>
    </w:pPr>
  </w:style>
  <w:style w:type="paragraph" w:customStyle="1" w:styleId="Blockquote">
    <w:name w:val="Blockquote"/>
    <w:basedOn w:val="Normal"/>
    <w:rsid w:val="00501D38"/>
    <w:pPr>
      <w:suppressAutoHyphens/>
      <w:spacing w:before="100" w:after="100"/>
      <w:ind w:left="360" w:right="360"/>
    </w:pPr>
    <w:rPr>
      <w:szCs w:val="20"/>
    </w:rPr>
  </w:style>
  <w:style w:type="paragraph" w:customStyle="1" w:styleId="Recuodecorpodetexto31">
    <w:name w:val="Recuo de corpo de texto 31"/>
    <w:basedOn w:val="Normal"/>
    <w:rsid w:val="00501D38"/>
    <w:pPr>
      <w:suppressAutoHyphens/>
      <w:spacing w:line="360" w:lineRule="auto"/>
      <w:ind w:firstLine="2880"/>
      <w:jc w:val="both"/>
    </w:pPr>
    <w:rPr>
      <w:rFonts w:ascii="Verdana" w:hAnsi="Verdana" w:cs="Arial"/>
      <w:sz w:val="20"/>
      <w:szCs w:val="20"/>
    </w:rPr>
  </w:style>
  <w:style w:type="paragraph" w:customStyle="1" w:styleId="Textodebalo1">
    <w:name w:val="Texto de balão1"/>
    <w:basedOn w:val="Normal"/>
    <w:rsid w:val="00501D38"/>
    <w:pPr>
      <w:suppressAutoHyphens/>
    </w:pPr>
    <w:rPr>
      <w:rFonts w:ascii="Tahoma" w:hAnsi="Tahoma" w:cs="Tahoma"/>
      <w:sz w:val="16"/>
      <w:szCs w:val="16"/>
    </w:rPr>
  </w:style>
  <w:style w:type="paragraph" w:customStyle="1" w:styleId="Corpodetexto21">
    <w:name w:val="Corpo de texto 21"/>
    <w:basedOn w:val="Normal"/>
    <w:rsid w:val="00501D38"/>
    <w:pPr>
      <w:suppressAutoHyphens/>
      <w:spacing w:after="120" w:line="480" w:lineRule="auto"/>
    </w:pPr>
  </w:style>
  <w:style w:type="paragraph" w:customStyle="1" w:styleId="tj">
    <w:name w:val="tj"/>
    <w:basedOn w:val="Normal"/>
    <w:rsid w:val="00501D38"/>
    <w:pPr>
      <w:suppressAutoHyphens/>
      <w:spacing w:before="280" w:after="280"/>
    </w:pPr>
  </w:style>
  <w:style w:type="paragraph" w:customStyle="1" w:styleId="PargrafodaLista1">
    <w:name w:val="Parágrafo da Lista1"/>
    <w:basedOn w:val="Normal"/>
    <w:rsid w:val="00501D38"/>
    <w:pPr>
      <w:suppressAutoHyphens/>
      <w:ind w:left="708"/>
    </w:pPr>
  </w:style>
  <w:style w:type="paragraph" w:customStyle="1" w:styleId="TableParagraph">
    <w:name w:val="Table Paragraph"/>
    <w:basedOn w:val="Normal"/>
    <w:rsid w:val="00501D38"/>
    <w:pPr>
      <w:suppressAutoHyphens/>
      <w:ind w:left="107"/>
    </w:pPr>
    <w:rPr>
      <w:kern w:val="2"/>
      <w:lang w:val="pt-PT" w:eastAsia="en-US"/>
    </w:rPr>
  </w:style>
  <w:style w:type="paragraph" w:customStyle="1" w:styleId="Contedodatabela">
    <w:name w:val="Conteúdo da tabela"/>
    <w:basedOn w:val="Normal"/>
    <w:rsid w:val="00501D38"/>
    <w:pPr>
      <w:widowControl w:val="0"/>
      <w:suppressLineNumbers/>
      <w:suppressAutoHyphens/>
    </w:pPr>
  </w:style>
  <w:style w:type="paragraph" w:customStyle="1" w:styleId="Corpo">
    <w:name w:val="Corpo"/>
    <w:rsid w:val="003017D4"/>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96379">
      <w:bodyDiv w:val="1"/>
      <w:marLeft w:val="0"/>
      <w:marRight w:val="0"/>
      <w:marTop w:val="0"/>
      <w:marBottom w:val="0"/>
      <w:divBdr>
        <w:top w:val="none" w:sz="0" w:space="0" w:color="auto"/>
        <w:left w:val="none" w:sz="0" w:space="0" w:color="auto"/>
        <w:bottom w:val="none" w:sz="0" w:space="0" w:color="auto"/>
        <w:right w:val="none" w:sz="0" w:space="0" w:color="auto"/>
      </w:divBdr>
    </w:div>
    <w:div w:id="266230329">
      <w:bodyDiv w:val="1"/>
      <w:marLeft w:val="0"/>
      <w:marRight w:val="0"/>
      <w:marTop w:val="0"/>
      <w:marBottom w:val="0"/>
      <w:divBdr>
        <w:top w:val="none" w:sz="0" w:space="0" w:color="auto"/>
        <w:left w:val="none" w:sz="0" w:space="0" w:color="auto"/>
        <w:bottom w:val="none" w:sz="0" w:space="0" w:color="auto"/>
        <w:right w:val="none" w:sz="0" w:space="0" w:color="auto"/>
      </w:divBdr>
    </w:div>
    <w:div w:id="571963426">
      <w:bodyDiv w:val="1"/>
      <w:marLeft w:val="0"/>
      <w:marRight w:val="0"/>
      <w:marTop w:val="0"/>
      <w:marBottom w:val="0"/>
      <w:divBdr>
        <w:top w:val="none" w:sz="0" w:space="0" w:color="auto"/>
        <w:left w:val="none" w:sz="0" w:space="0" w:color="auto"/>
        <w:bottom w:val="none" w:sz="0" w:space="0" w:color="auto"/>
        <w:right w:val="none" w:sz="0" w:space="0" w:color="auto"/>
      </w:divBdr>
    </w:div>
    <w:div w:id="586891590">
      <w:bodyDiv w:val="1"/>
      <w:marLeft w:val="0"/>
      <w:marRight w:val="0"/>
      <w:marTop w:val="0"/>
      <w:marBottom w:val="0"/>
      <w:divBdr>
        <w:top w:val="none" w:sz="0" w:space="0" w:color="auto"/>
        <w:left w:val="none" w:sz="0" w:space="0" w:color="auto"/>
        <w:bottom w:val="none" w:sz="0" w:space="0" w:color="auto"/>
        <w:right w:val="none" w:sz="0" w:space="0" w:color="auto"/>
      </w:divBdr>
    </w:div>
    <w:div w:id="624234113">
      <w:bodyDiv w:val="1"/>
      <w:marLeft w:val="0"/>
      <w:marRight w:val="0"/>
      <w:marTop w:val="0"/>
      <w:marBottom w:val="0"/>
      <w:divBdr>
        <w:top w:val="none" w:sz="0" w:space="0" w:color="auto"/>
        <w:left w:val="none" w:sz="0" w:space="0" w:color="auto"/>
        <w:bottom w:val="none" w:sz="0" w:space="0" w:color="auto"/>
        <w:right w:val="none" w:sz="0" w:space="0" w:color="auto"/>
      </w:divBdr>
    </w:div>
    <w:div w:id="924918959">
      <w:bodyDiv w:val="1"/>
      <w:marLeft w:val="0"/>
      <w:marRight w:val="0"/>
      <w:marTop w:val="0"/>
      <w:marBottom w:val="0"/>
      <w:divBdr>
        <w:top w:val="none" w:sz="0" w:space="0" w:color="auto"/>
        <w:left w:val="none" w:sz="0" w:space="0" w:color="auto"/>
        <w:bottom w:val="none" w:sz="0" w:space="0" w:color="auto"/>
        <w:right w:val="none" w:sz="0" w:space="0" w:color="auto"/>
      </w:divBdr>
    </w:div>
    <w:div w:id="1062168570">
      <w:bodyDiv w:val="1"/>
      <w:marLeft w:val="0"/>
      <w:marRight w:val="0"/>
      <w:marTop w:val="0"/>
      <w:marBottom w:val="0"/>
      <w:divBdr>
        <w:top w:val="none" w:sz="0" w:space="0" w:color="auto"/>
        <w:left w:val="none" w:sz="0" w:space="0" w:color="auto"/>
        <w:bottom w:val="none" w:sz="0" w:space="0" w:color="auto"/>
        <w:right w:val="none" w:sz="0" w:space="0" w:color="auto"/>
      </w:divBdr>
    </w:div>
    <w:div w:id="1113936119">
      <w:bodyDiv w:val="1"/>
      <w:marLeft w:val="0"/>
      <w:marRight w:val="0"/>
      <w:marTop w:val="0"/>
      <w:marBottom w:val="0"/>
      <w:divBdr>
        <w:top w:val="none" w:sz="0" w:space="0" w:color="auto"/>
        <w:left w:val="none" w:sz="0" w:space="0" w:color="auto"/>
        <w:bottom w:val="none" w:sz="0" w:space="0" w:color="auto"/>
        <w:right w:val="none" w:sz="0" w:space="0" w:color="auto"/>
      </w:divBdr>
    </w:div>
    <w:div w:id="1214390223">
      <w:bodyDiv w:val="1"/>
      <w:marLeft w:val="0"/>
      <w:marRight w:val="0"/>
      <w:marTop w:val="0"/>
      <w:marBottom w:val="0"/>
      <w:divBdr>
        <w:top w:val="none" w:sz="0" w:space="0" w:color="auto"/>
        <w:left w:val="none" w:sz="0" w:space="0" w:color="auto"/>
        <w:bottom w:val="none" w:sz="0" w:space="0" w:color="auto"/>
        <w:right w:val="none" w:sz="0" w:space="0" w:color="auto"/>
      </w:divBdr>
    </w:div>
    <w:div w:id="1390881006">
      <w:bodyDiv w:val="1"/>
      <w:marLeft w:val="0"/>
      <w:marRight w:val="0"/>
      <w:marTop w:val="0"/>
      <w:marBottom w:val="0"/>
      <w:divBdr>
        <w:top w:val="none" w:sz="0" w:space="0" w:color="auto"/>
        <w:left w:val="none" w:sz="0" w:space="0" w:color="auto"/>
        <w:bottom w:val="none" w:sz="0" w:space="0" w:color="auto"/>
        <w:right w:val="none" w:sz="0" w:space="0" w:color="auto"/>
      </w:divBdr>
    </w:div>
    <w:div w:id="1424496735">
      <w:bodyDiv w:val="1"/>
      <w:marLeft w:val="0"/>
      <w:marRight w:val="0"/>
      <w:marTop w:val="0"/>
      <w:marBottom w:val="0"/>
      <w:divBdr>
        <w:top w:val="none" w:sz="0" w:space="0" w:color="auto"/>
        <w:left w:val="none" w:sz="0" w:space="0" w:color="auto"/>
        <w:bottom w:val="none" w:sz="0" w:space="0" w:color="auto"/>
        <w:right w:val="none" w:sz="0" w:space="0" w:color="auto"/>
      </w:divBdr>
    </w:div>
    <w:div w:id="1514108860">
      <w:bodyDiv w:val="1"/>
      <w:marLeft w:val="0"/>
      <w:marRight w:val="0"/>
      <w:marTop w:val="0"/>
      <w:marBottom w:val="0"/>
      <w:divBdr>
        <w:top w:val="none" w:sz="0" w:space="0" w:color="auto"/>
        <w:left w:val="none" w:sz="0" w:space="0" w:color="auto"/>
        <w:bottom w:val="none" w:sz="0" w:space="0" w:color="auto"/>
        <w:right w:val="none" w:sz="0" w:space="0" w:color="auto"/>
      </w:divBdr>
    </w:div>
    <w:div w:id="1826314412">
      <w:bodyDiv w:val="1"/>
      <w:marLeft w:val="0"/>
      <w:marRight w:val="0"/>
      <w:marTop w:val="0"/>
      <w:marBottom w:val="0"/>
      <w:divBdr>
        <w:top w:val="none" w:sz="0" w:space="0" w:color="auto"/>
        <w:left w:val="none" w:sz="0" w:space="0" w:color="auto"/>
        <w:bottom w:val="none" w:sz="0" w:space="0" w:color="auto"/>
        <w:right w:val="none" w:sz="0" w:space="0" w:color="auto"/>
      </w:divBdr>
    </w:div>
    <w:div w:id="1942761759">
      <w:bodyDiv w:val="1"/>
      <w:marLeft w:val="0"/>
      <w:marRight w:val="0"/>
      <w:marTop w:val="0"/>
      <w:marBottom w:val="0"/>
      <w:divBdr>
        <w:top w:val="none" w:sz="0" w:space="0" w:color="auto"/>
        <w:left w:val="none" w:sz="0" w:space="0" w:color="auto"/>
        <w:bottom w:val="none" w:sz="0" w:space="0" w:color="auto"/>
        <w:right w:val="none" w:sz="0" w:space="0" w:color="auto"/>
      </w:divBdr>
    </w:div>
    <w:div w:id="19582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55EF6-D884-4AA0-8897-EA10977D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LEI Nº 636</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636</dc:title>
  <dc:creator>Ednezio</dc:creator>
  <cp:lastModifiedBy>Parlamentar</cp:lastModifiedBy>
  <cp:revision>3</cp:revision>
  <cp:lastPrinted>2021-10-05T18:53:00Z</cp:lastPrinted>
  <dcterms:created xsi:type="dcterms:W3CDTF">2021-11-24T13:03:00Z</dcterms:created>
  <dcterms:modified xsi:type="dcterms:W3CDTF">2021-11-24T13:15:00Z</dcterms:modified>
</cp:coreProperties>
</file>